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131899"/>
        <w:docPartObj>
          <w:docPartGallery w:val="Cover Pages"/>
          <w:docPartUnique/>
        </w:docPartObj>
      </w:sdtPr>
      <w:sdtEndPr>
        <w:rPr>
          <w:rtl w:val="0"/>
        </w:rPr>
      </w:sdtEndPr>
      <w:sdtContent>
        <w:p w:rsidR="00DF3283" w:rsidRDefault="00DF3283">
          <w:pPr>
            <w:rPr>
              <w:rtl/>
            </w:rPr>
          </w:pPr>
        </w:p>
        <w:p w:rsidR="00DF3283" w:rsidRDefault="00195830">
          <w:r>
            <w:rPr>
              <w:noProof/>
            </w:rPr>
            <w:pict>
              <v:rect id="_x0000_s1026" style="position:absolute;left:0;text-align:left;margin-left:0;margin-top:0;width:595.35pt;height:841.95pt;flip:x;z-index:-251658752;mso-width-percent:1000;mso-height-percent:1000;mso-position-horizontal:center;mso-position-horizontal-relative:page;mso-position-vertical:center;mso-position-vertical-relative:page;mso-width-percent:1000;mso-height-percent:1000" o:allowincell="f" stroked="f">
                <v:textbox style="mso-next-textbox:#_x0000_s1026">
                  <w:txbxContent>
                    <w:p w:rsidR="00DF3283" w:rsidRDefault="00DF3283">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tl/>
                          <w:lang w:val="ar-SA"/>
                        </w:rPr>
                        <w:t xml:space="preserve">أ ب ت ث ج ح خ د ذ ر ز س ش ص ض ط ظ ع غ ف ق ك ل م ن هـ و ي أ ب ت ث ج ح خ د ذ ر ز س </w:t>
                      </w:r>
                      <w:bookmarkStart w:id="0" w:name="_GoBack"/>
                      <w:bookmarkEnd w:id="0"/>
                      <w:r>
                        <w:rPr>
                          <w:rFonts w:asciiTheme="majorHAnsi" w:eastAsiaTheme="majorEastAsia" w:hAnsiTheme="majorHAnsi" w:cstheme="majorBidi"/>
                          <w:color w:val="E6EED5" w:themeColor="accent3" w:themeTint="3F"/>
                          <w:sz w:val="72"/>
                          <w:szCs w:val="72"/>
                          <w:rtl/>
                          <w:lang w:val="ar-SA"/>
                        </w:rPr>
                        <w:t xml:space="preserve">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ي أ ب ت ث ج ح خ د ذ ر ز س ش ص ض ط ظ ع غ ف ق ك ل م ن هـ و </w:t>
                      </w:r>
                      <w:proofErr w:type="spellStart"/>
                      <w:r>
                        <w:rPr>
                          <w:rFonts w:asciiTheme="majorHAnsi" w:eastAsiaTheme="majorEastAsia" w:hAnsiTheme="majorHAnsi" w:cstheme="majorBidi"/>
                          <w:color w:val="E6EED5" w:themeColor="accent3" w:themeTint="3F"/>
                          <w:sz w:val="72"/>
                          <w:szCs w:val="72"/>
                          <w:rtl/>
                          <w:lang w:val="ar-SA"/>
                        </w:rPr>
                        <w:t>ي</w:t>
                      </w:r>
                      <w:r>
                        <w:rPr>
                          <w:rFonts w:asciiTheme="majorHAnsi" w:eastAsiaTheme="majorEastAsia" w:hAnsiTheme="majorHAnsi" w:cstheme="majorBidi"/>
                          <w:color w:val="E6EED5" w:themeColor="accent3" w:themeTint="3F"/>
                          <w:sz w:val="72"/>
                          <w:szCs w:val="72"/>
                          <w:u w:val="single"/>
                          <w:rtl/>
                          <w:lang w:val="ar-SA"/>
                        </w:rPr>
                        <w:t>أ</w:t>
                      </w:r>
                      <w:proofErr w:type="spellEnd"/>
                      <w:r>
                        <w:rPr>
                          <w:rFonts w:asciiTheme="majorHAnsi" w:eastAsiaTheme="majorEastAsia" w:hAnsiTheme="majorHAnsi" w:cstheme="majorBidi"/>
                          <w:color w:val="E6EED5" w:themeColor="accent3" w:themeTint="3F"/>
                          <w:sz w:val="72"/>
                          <w:szCs w:val="72"/>
                          <w:u w:val="single"/>
                          <w:rtl/>
                          <w:lang w:val="ar-SA"/>
                        </w:rPr>
                        <w:t xml:space="preserve"> ب ت ث ج ح خ د ذ ر ز س ش ص ض ط ظ ع غ ف ق ك ل م ن هـ و </w:t>
                      </w:r>
                      <w:proofErr w:type="spellStart"/>
                      <w:r>
                        <w:rPr>
                          <w:rFonts w:asciiTheme="majorHAnsi" w:eastAsiaTheme="majorEastAsia" w:hAnsiTheme="majorHAnsi" w:cstheme="majorBidi"/>
                          <w:color w:val="E6EED5" w:themeColor="accent3" w:themeTint="3F"/>
                          <w:sz w:val="72"/>
                          <w:szCs w:val="72"/>
                          <w:u w:val="single"/>
                          <w:rtl/>
                          <w:lang w:val="ar-SA"/>
                        </w:rPr>
                        <w:t>ي</w:t>
                      </w:r>
                      <w:r>
                        <w:rPr>
                          <w:rFonts w:asciiTheme="majorHAnsi" w:eastAsiaTheme="majorEastAsia" w:hAnsiTheme="majorHAnsi" w:cstheme="majorBidi"/>
                          <w:color w:val="E6EED5" w:themeColor="accent3" w:themeTint="3F"/>
                          <w:sz w:val="72"/>
                          <w:szCs w:val="72"/>
                          <w:rtl/>
                          <w:lang w:val="ar-SA"/>
                        </w:rPr>
                        <w:t>أ</w:t>
                      </w:r>
                      <w:proofErr w:type="spellEnd"/>
                      <w:r>
                        <w:rPr>
                          <w:rFonts w:asciiTheme="majorHAnsi" w:eastAsiaTheme="majorEastAsia" w:hAnsiTheme="majorHAnsi" w:cstheme="majorBidi"/>
                          <w:color w:val="E6EED5" w:themeColor="accent3" w:themeTint="3F"/>
                          <w:sz w:val="72"/>
                          <w:szCs w:val="72"/>
                          <w:rtl/>
                          <w:lang w:val="ar-SA"/>
                        </w:rPr>
                        <w:t xml:space="preserve"> ب ت ث ج ح خ د ذ ر ز س ش ص ض ط ظ ع غ ف ق ك</w:t>
                      </w:r>
                    </w:p>
                  </w:txbxContent>
                </v:textbox>
                <w10:wrap anchorx="page" anchory="page"/>
              </v:rect>
            </w:pict>
          </w:r>
        </w:p>
        <w:p w:rsidR="00DF3283" w:rsidRDefault="00DF3283">
          <w:pPr>
            <w:rPr>
              <w:lang w:bidi="ar-SY"/>
            </w:rPr>
          </w:pPr>
        </w:p>
        <w:tbl>
          <w:tblPr>
            <w:bidiVisual/>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5956"/>
          </w:tblGrid>
          <w:tr w:rsidR="00DF3283">
            <w:trPr>
              <w:trHeight w:val="3770"/>
              <w:jc w:val="center"/>
            </w:trPr>
            <w:tc>
              <w:tcPr>
                <w:tcW w:w="3000" w:type="pct"/>
                <w:shd w:val="clear" w:color="auto" w:fill="FFFFFF" w:themeFill="background1"/>
                <w:vAlign w:val="center"/>
              </w:tcPr>
              <w:sdt>
                <w:sdtPr>
                  <w:rPr>
                    <w:color w:val="281FA1"/>
                    <w:sz w:val="72"/>
                    <w:szCs w:val="72"/>
                    <w:rtl/>
                  </w:rPr>
                  <w:alias w:val="العنوان"/>
                  <w:id w:val="13783212"/>
                  <w:dataBinding w:prefixMappings="xmlns:ns0='http://schemas.openxmlformats.org/package/2006/metadata/core-properties' xmlns:ns1='http://purl.org/dc/elements/1.1/'" w:xpath="/ns0:coreProperties[1]/ns1:title[1]" w:storeItemID="{6C3C8BC8-F283-45AE-878A-BAB7291924A1}"/>
                  <w:text/>
                </w:sdtPr>
                <w:sdtEndPr/>
                <w:sdtContent>
                  <w:p w:rsidR="00DF3283" w:rsidRPr="00195830" w:rsidRDefault="005B63D5" w:rsidP="005B63D5">
                    <w:pPr>
                      <w:jc w:val="center"/>
                      <w:rPr>
                        <w:color w:val="281FA1"/>
                        <w:sz w:val="72"/>
                        <w:szCs w:val="72"/>
                      </w:rPr>
                    </w:pPr>
                    <w:r w:rsidRPr="00195830">
                      <w:rPr>
                        <w:rFonts w:hint="cs"/>
                        <w:color w:val="281FA1"/>
                        <w:sz w:val="72"/>
                        <w:szCs w:val="72"/>
                        <w:rtl/>
                      </w:rPr>
                      <w:t>الطحالب ثروة</w:t>
                    </w:r>
                  </w:p>
                </w:sdtContent>
              </w:sdt>
              <w:p w:rsidR="00DF3283" w:rsidRDefault="00195830" w:rsidP="00195830">
                <w:pPr>
                  <w:pStyle w:val="a3"/>
                  <w:rPr>
                    <w:rFonts w:hint="cs"/>
                    <w:sz w:val="44"/>
                    <w:szCs w:val="44"/>
                    <w:rtl/>
                    <w:lang w:bidi="ar-SY"/>
                  </w:rPr>
                </w:pPr>
                <w:r w:rsidRPr="00195830">
                  <w:rPr>
                    <w:rFonts w:hint="cs"/>
                    <w:sz w:val="44"/>
                    <w:szCs w:val="44"/>
                    <w:rtl/>
                    <w:lang w:bidi="ar-SY"/>
                  </w:rPr>
                  <w:t>إعداد الطالبة</w:t>
                </w:r>
                <w:r>
                  <w:rPr>
                    <w:rFonts w:hint="cs"/>
                    <w:sz w:val="44"/>
                    <w:szCs w:val="44"/>
                    <w:rtl/>
                    <w:lang w:bidi="ar-SY"/>
                  </w:rPr>
                  <w:t>: زينب متوج</w:t>
                </w:r>
              </w:p>
              <w:p w:rsidR="00195830" w:rsidRPr="00195830" w:rsidRDefault="00195830" w:rsidP="00195830">
                <w:pPr>
                  <w:pStyle w:val="a3"/>
                  <w:rPr>
                    <w:sz w:val="44"/>
                    <w:szCs w:val="44"/>
                    <w:lang w:bidi="ar-SY"/>
                  </w:rPr>
                </w:pPr>
                <w:r>
                  <w:rPr>
                    <w:rFonts w:hint="cs"/>
                    <w:sz w:val="44"/>
                    <w:szCs w:val="44"/>
                    <w:rtl/>
                    <w:lang w:bidi="ar-SY"/>
                  </w:rPr>
                  <w:t>المشرف: أ. سامر العمر</w:t>
                </w:r>
              </w:p>
            </w:tc>
          </w:tr>
        </w:tbl>
        <w:p w:rsidR="00DF3283" w:rsidRDefault="00DF3283"/>
        <w:p w:rsidR="00DF3283" w:rsidRDefault="00DF3283">
          <w:pPr>
            <w:bidi w:val="0"/>
          </w:pPr>
          <w:r>
            <w:rPr>
              <w:rtl/>
            </w:rPr>
            <w:br w:type="page"/>
          </w:r>
        </w:p>
      </w:sdtContent>
    </w:sdt>
    <w:p w:rsidR="00F73175" w:rsidRDefault="00351E75">
      <w:pPr>
        <w:rPr>
          <w:sz w:val="40"/>
          <w:szCs w:val="40"/>
          <w:rtl/>
          <w:lang w:bidi="ar-SY"/>
        </w:rPr>
      </w:pPr>
      <w:r>
        <w:rPr>
          <w:rFonts w:hint="cs"/>
          <w:sz w:val="40"/>
          <w:szCs w:val="40"/>
          <w:rtl/>
          <w:lang w:bidi="ar-SY"/>
        </w:rPr>
        <w:lastRenderedPageBreak/>
        <w:t>المقدمة:</w:t>
      </w:r>
    </w:p>
    <w:p w:rsidR="00351E75" w:rsidRPr="00B652D2" w:rsidRDefault="00175FD5" w:rsidP="00B652D2">
      <w:pPr>
        <w:rPr>
          <w:sz w:val="30"/>
          <w:szCs w:val="30"/>
          <w:rtl/>
          <w:lang w:bidi="ar-SY"/>
        </w:rPr>
      </w:pPr>
      <w:r>
        <w:rPr>
          <w:rFonts w:hint="cs"/>
          <w:sz w:val="30"/>
          <w:szCs w:val="30"/>
          <w:rtl/>
        </w:rPr>
        <w:t>ك</w:t>
      </w:r>
      <w:r w:rsidR="00351E75" w:rsidRPr="00B652D2">
        <w:rPr>
          <w:sz w:val="30"/>
          <w:szCs w:val="30"/>
          <w:rtl/>
        </w:rPr>
        <w:t>ثيرا ما نلاحظ على شاطئ البحر شيء ما يشبه العشب وله رائحة مميزة</w:t>
      </w:r>
      <w:r w:rsidR="00351E75" w:rsidRPr="00B652D2">
        <w:rPr>
          <w:sz w:val="30"/>
          <w:szCs w:val="30"/>
        </w:rPr>
        <w:br/>
      </w:r>
      <w:r w:rsidR="00351E75" w:rsidRPr="00B652D2">
        <w:rPr>
          <w:sz w:val="30"/>
          <w:szCs w:val="30"/>
          <w:rtl/>
        </w:rPr>
        <w:t>موجود على الصخور وغالبيته ذو لون أخضر أو لون أخضر يشوبه ألوان</w:t>
      </w:r>
      <w:r w:rsidR="00351E75" w:rsidRPr="00B652D2">
        <w:rPr>
          <w:sz w:val="30"/>
          <w:szCs w:val="30"/>
        </w:rPr>
        <w:br/>
      </w:r>
      <w:r w:rsidR="00351E75" w:rsidRPr="00B652D2">
        <w:rPr>
          <w:sz w:val="30"/>
          <w:szCs w:val="30"/>
          <w:rtl/>
        </w:rPr>
        <w:t>أخرى كالأحمر والبني ، تعرف هذه الكائنات بالأعشاب البحرية</w:t>
      </w:r>
      <w:r w:rsidR="00351E75" w:rsidRPr="00B652D2">
        <w:rPr>
          <w:sz w:val="30"/>
          <w:szCs w:val="30"/>
        </w:rPr>
        <w:t xml:space="preserve">. </w:t>
      </w:r>
      <w:r w:rsidR="00351E75" w:rsidRPr="00B652D2">
        <w:rPr>
          <w:sz w:val="30"/>
          <w:szCs w:val="30"/>
        </w:rPr>
        <w:br/>
      </w:r>
      <w:r w:rsidR="00351E75" w:rsidRPr="00B652D2">
        <w:rPr>
          <w:sz w:val="30"/>
          <w:szCs w:val="30"/>
          <w:rtl/>
        </w:rPr>
        <w:t xml:space="preserve">وان الاعشاب البحرية هي عبارة عن طحالب بحرية كبيرة لا زهرية يزيد </w:t>
      </w:r>
      <w:r w:rsidR="00351E75" w:rsidRPr="00B652D2">
        <w:rPr>
          <w:sz w:val="30"/>
          <w:szCs w:val="30"/>
        </w:rPr>
        <w:br/>
      </w:r>
      <w:r w:rsidR="00351E75" w:rsidRPr="00B652D2">
        <w:rPr>
          <w:sz w:val="30"/>
          <w:szCs w:val="30"/>
          <w:rtl/>
        </w:rPr>
        <w:t xml:space="preserve">عدد أنواعها على 8500 نوع حول العالم، و تختلف عن الطحالب الدقيقة </w:t>
      </w:r>
      <w:r w:rsidR="00351E75" w:rsidRPr="00B652D2">
        <w:rPr>
          <w:sz w:val="30"/>
          <w:szCs w:val="30"/>
        </w:rPr>
        <w:br/>
      </w:r>
      <w:r w:rsidR="00351E75" w:rsidRPr="00B652D2">
        <w:rPr>
          <w:sz w:val="30"/>
          <w:szCs w:val="30"/>
          <w:rtl/>
        </w:rPr>
        <w:t>أو العوالق النباتية البحرية المجهرية. وهي كائنات بسيطة عديدة الخلايا</w:t>
      </w:r>
      <w:r w:rsidR="00351E75" w:rsidRPr="00B652D2">
        <w:rPr>
          <w:sz w:val="30"/>
          <w:szCs w:val="30"/>
        </w:rPr>
        <w:br/>
      </w:r>
      <w:r w:rsidR="00351E75" w:rsidRPr="00B652D2">
        <w:rPr>
          <w:sz w:val="30"/>
          <w:szCs w:val="30"/>
          <w:rtl/>
        </w:rPr>
        <w:t xml:space="preserve">تندرج تحت مستوى النباتات وتحمل نفس مواصفاتها، وتقوم هذه </w:t>
      </w:r>
      <w:r w:rsidR="00351E75" w:rsidRPr="00B652D2">
        <w:rPr>
          <w:sz w:val="30"/>
          <w:szCs w:val="30"/>
        </w:rPr>
        <w:br/>
      </w:r>
      <w:r w:rsidR="00351E75" w:rsidRPr="00B652D2">
        <w:rPr>
          <w:sz w:val="30"/>
          <w:szCs w:val="30"/>
          <w:rtl/>
        </w:rPr>
        <w:t xml:space="preserve">الأعشاب بعملية التمثيل الضوئي نظرا لتواجد صبغة الكلوروفيل فيها، </w:t>
      </w:r>
      <w:r w:rsidR="00351E75" w:rsidRPr="00B652D2">
        <w:rPr>
          <w:sz w:val="30"/>
          <w:szCs w:val="30"/>
        </w:rPr>
        <w:br/>
      </w:r>
      <w:r w:rsidR="00351E75" w:rsidRPr="00B652D2">
        <w:rPr>
          <w:sz w:val="30"/>
          <w:szCs w:val="30"/>
          <w:rtl/>
        </w:rPr>
        <w:t xml:space="preserve">وتتكاثر </w:t>
      </w:r>
      <w:r w:rsidR="00351E75" w:rsidRPr="00B652D2">
        <w:rPr>
          <w:sz w:val="30"/>
          <w:szCs w:val="30"/>
        </w:rPr>
        <w:br/>
      </w:r>
      <w:r w:rsidR="00351E75" w:rsidRPr="00B652D2">
        <w:rPr>
          <w:sz w:val="30"/>
          <w:szCs w:val="30"/>
          <w:rtl/>
        </w:rPr>
        <w:t xml:space="preserve">بنظام بدائي بسيط ولا تحتوي على سيقان أو أوراق أو جذور أصلية </w:t>
      </w:r>
      <w:r w:rsidR="00351E75" w:rsidRPr="00B652D2">
        <w:rPr>
          <w:sz w:val="30"/>
          <w:szCs w:val="30"/>
        </w:rPr>
        <w:br/>
      </w:r>
      <w:r w:rsidR="00351E75" w:rsidRPr="00B652D2">
        <w:rPr>
          <w:sz w:val="30"/>
          <w:szCs w:val="30"/>
          <w:rtl/>
        </w:rPr>
        <w:t>أو حقيقية ، وتقوم بتثبيت نفسها على الصخور بأعضاء التصاق</w:t>
      </w:r>
      <w:r w:rsidR="00351E75" w:rsidRPr="00B652D2">
        <w:rPr>
          <w:sz w:val="30"/>
          <w:szCs w:val="30"/>
        </w:rPr>
        <w:t xml:space="preserve">. </w:t>
      </w:r>
      <w:r w:rsidR="00351E75" w:rsidRPr="00B652D2">
        <w:rPr>
          <w:sz w:val="30"/>
          <w:szCs w:val="30"/>
        </w:rPr>
        <w:br/>
      </w:r>
      <w:r w:rsidR="00351E75" w:rsidRPr="00B652D2">
        <w:rPr>
          <w:sz w:val="30"/>
          <w:szCs w:val="30"/>
          <w:rtl/>
        </w:rPr>
        <w:t>وتختلف أحجام هذه الأعشاب ولكنها في الغالب كبيرة الحجم مقارنة</w:t>
      </w:r>
      <w:r w:rsidR="00351E75" w:rsidRPr="00B652D2">
        <w:rPr>
          <w:sz w:val="30"/>
          <w:szCs w:val="30"/>
        </w:rPr>
        <w:br/>
      </w:r>
      <w:r w:rsidR="00351E75" w:rsidRPr="00B652D2">
        <w:rPr>
          <w:sz w:val="30"/>
          <w:szCs w:val="30"/>
          <w:rtl/>
        </w:rPr>
        <w:t xml:space="preserve">بالطحالب </w:t>
      </w:r>
      <w:proofErr w:type="spellStart"/>
      <w:r w:rsidR="00351E75" w:rsidRPr="00B652D2">
        <w:rPr>
          <w:sz w:val="30"/>
          <w:szCs w:val="30"/>
          <w:rtl/>
        </w:rPr>
        <w:t>الدقيقة،وتوجد</w:t>
      </w:r>
      <w:proofErr w:type="spellEnd"/>
      <w:r w:rsidR="00351E75" w:rsidRPr="00B652D2">
        <w:rPr>
          <w:sz w:val="30"/>
          <w:szCs w:val="30"/>
          <w:rtl/>
        </w:rPr>
        <w:t xml:space="preserve"> في غالبية محيطات وبحار العالم. وتعتبر </w:t>
      </w:r>
      <w:r w:rsidR="00351E75" w:rsidRPr="00B652D2">
        <w:rPr>
          <w:sz w:val="30"/>
          <w:szCs w:val="30"/>
        </w:rPr>
        <w:br/>
      </w:r>
      <w:r w:rsidR="00351E75" w:rsidRPr="00B652D2">
        <w:rPr>
          <w:sz w:val="30"/>
          <w:szCs w:val="30"/>
          <w:rtl/>
        </w:rPr>
        <w:t xml:space="preserve">المعلومات عن حياة وبيئة وتوزيع وتركيبة ووفرة الأنواع الأصلية مفيدة </w:t>
      </w:r>
      <w:r w:rsidR="00351E75" w:rsidRPr="00B652D2">
        <w:rPr>
          <w:sz w:val="30"/>
          <w:szCs w:val="30"/>
        </w:rPr>
        <w:br/>
      </w:r>
      <w:r w:rsidR="00351E75" w:rsidRPr="00B652D2">
        <w:rPr>
          <w:sz w:val="30"/>
          <w:szCs w:val="30"/>
          <w:rtl/>
        </w:rPr>
        <w:t xml:space="preserve">لنجاح استزراع الأعشاب البحرية مثلها مثل استغلال المخزونات الطبيعية </w:t>
      </w:r>
      <w:r w:rsidR="00351E75" w:rsidRPr="00B652D2">
        <w:rPr>
          <w:sz w:val="30"/>
          <w:szCs w:val="30"/>
        </w:rPr>
        <w:br/>
      </w:r>
      <w:r w:rsidR="00351E75" w:rsidRPr="00B652D2">
        <w:rPr>
          <w:sz w:val="30"/>
          <w:szCs w:val="30"/>
          <w:rtl/>
        </w:rPr>
        <w:t>الأخرى</w:t>
      </w:r>
      <w:r w:rsidR="00351E75" w:rsidRPr="00B652D2">
        <w:rPr>
          <w:sz w:val="30"/>
          <w:szCs w:val="30"/>
        </w:rPr>
        <w:t>.</w:t>
      </w:r>
    </w:p>
    <w:p w:rsidR="00351E75" w:rsidRDefault="00351E75">
      <w:pPr>
        <w:rPr>
          <w:sz w:val="40"/>
          <w:szCs w:val="40"/>
          <w:rtl/>
          <w:lang w:bidi="ar-SY"/>
        </w:rPr>
      </w:pPr>
      <w:r w:rsidRPr="00351E75">
        <w:rPr>
          <w:rFonts w:hint="cs"/>
          <w:sz w:val="40"/>
          <w:szCs w:val="40"/>
          <w:rtl/>
          <w:lang w:bidi="ar-SY"/>
        </w:rPr>
        <w:t>اشكالية البحث:</w:t>
      </w:r>
    </w:p>
    <w:p w:rsidR="00351E75" w:rsidRDefault="00302C3D">
      <w:pPr>
        <w:rPr>
          <w:sz w:val="40"/>
          <w:szCs w:val="40"/>
          <w:rtl/>
          <w:lang w:bidi="ar-SY"/>
        </w:rPr>
      </w:pPr>
      <w:r>
        <w:rPr>
          <w:rFonts w:hint="cs"/>
          <w:sz w:val="40"/>
          <w:szCs w:val="40"/>
          <w:rtl/>
          <w:lang w:bidi="ar-SY"/>
        </w:rPr>
        <w:t>1-كيف تصنف الطحالب؟</w:t>
      </w:r>
    </w:p>
    <w:p w:rsidR="00302C3D" w:rsidRDefault="00302C3D">
      <w:pPr>
        <w:rPr>
          <w:sz w:val="40"/>
          <w:szCs w:val="40"/>
          <w:rtl/>
          <w:lang w:bidi="ar-SY"/>
        </w:rPr>
      </w:pPr>
      <w:r>
        <w:rPr>
          <w:rFonts w:hint="cs"/>
          <w:sz w:val="40"/>
          <w:szCs w:val="40"/>
          <w:rtl/>
          <w:lang w:bidi="ar-SY"/>
        </w:rPr>
        <w:t>2-هل فوائدها فقط غذائية أم أنها أيضا اقتصادية؟</w:t>
      </w:r>
    </w:p>
    <w:p w:rsidR="00302C3D" w:rsidRDefault="00302C3D">
      <w:pPr>
        <w:rPr>
          <w:sz w:val="40"/>
          <w:szCs w:val="40"/>
          <w:rtl/>
          <w:lang w:bidi="ar-SY"/>
        </w:rPr>
      </w:pPr>
      <w:r>
        <w:rPr>
          <w:rFonts w:hint="cs"/>
          <w:sz w:val="40"/>
          <w:szCs w:val="40"/>
          <w:rtl/>
          <w:lang w:bidi="ar-SY"/>
        </w:rPr>
        <w:t>3-ان لم يكن لديها حاجاتها الكاملة هل تقوم بالمساعدة مع أي حيوان اخر؟</w:t>
      </w:r>
    </w:p>
    <w:p w:rsidR="00302C3D" w:rsidRDefault="00B652D2" w:rsidP="00B652D2">
      <w:pPr>
        <w:rPr>
          <w:sz w:val="40"/>
          <w:szCs w:val="40"/>
          <w:rtl/>
          <w:lang w:bidi="ar-SY"/>
        </w:rPr>
      </w:pPr>
      <w:r>
        <w:rPr>
          <w:rFonts w:hint="cs"/>
          <w:sz w:val="40"/>
          <w:szCs w:val="40"/>
          <w:rtl/>
          <w:lang w:bidi="ar-SY"/>
        </w:rPr>
        <w:t>4-لماذا لا توجد في أعماق البحار؟</w:t>
      </w:r>
    </w:p>
    <w:p w:rsidR="00302C3D" w:rsidRDefault="00302C3D">
      <w:pPr>
        <w:rPr>
          <w:sz w:val="40"/>
          <w:szCs w:val="40"/>
          <w:rtl/>
          <w:lang w:bidi="ar-SY"/>
        </w:rPr>
      </w:pPr>
    </w:p>
    <w:p w:rsidR="001B45AF" w:rsidRDefault="001B45AF">
      <w:pPr>
        <w:rPr>
          <w:sz w:val="40"/>
          <w:szCs w:val="40"/>
          <w:rtl/>
          <w:lang w:bidi="ar-SY"/>
        </w:rPr>
      </w:pPr>
    </w:p>
    <w:p w:rsidR="001B45AF" w:rsidRDefault="001B45AF">
      <w:pPr>
        <w:rPr>
          <w:sz w:val="40"/>
          <w:szCs w:val="40"/>
          <w:rtl/>
          <w:lang w:bidi="ar-SY"/>
        </w:rPr>
      </w:pPr>
    </w:p>
    <w:p w:rsidR="00B652D2" w:rsidRDefault="00B652D2">
      <w:pPr>
        <w:rPr>
          <w:sz w:val="40"/>
          <w:szCs w:val="40"/>
          <w:rtl/>
          <w:lang w:bidi="ar-SY"/>
        </w:rPr>
      </w:pPr>
      <w:r>
        <w:rPr>
          <w:rFonts w:hint="cs"/>
          <w:sz w:val="40"/>
          <w:szCs w:val="40"/>
          <w:rtl/>
          <w:lang w:bidi="ar-SY"/>
        </w:rPr>
        <w:lastRenderedPageBreak/>
        <w:t>متن البحث:</w:t>
      </w:r>
    </w:p>
    <w:p w:rsidR="00B652D2" w:rsidRPr="00B652D2" w:rsidRDefault="00B652D2">
      <w:pPr>
        <w:rPr>
          <w:sz w:val="40"/>
          <w:szCs w:val="40"/>
          <w:rtl/>
          <w:lang w:bidi="ar-SY"/>
        </w:rPr>
      </w:pPr>
      <w:r>
        <w:rPr>
          <w:rFonts w:hint="cs"/>
          <w:sz w:val="40"/>
          <w:szCs w:val="40"/>
          <w:rtl/>
          <w:lang w:bidi="ar-SY"/>
        </w:rPr>
        <w:t>الفصل الأول: التعريف بالطحالب.</w:t>
      </w:r>
    </w:p>
    <w:p w:rsidR="00B652D2" w:rsidRDefault="00321CE8">
      <w:pPr>
        <w:rPr>
          <w:sz w:val="30"/>
          <w:szCs w:val="30"/>
          <w:rtl/>
          <w:lang w:bidi="ar-SY"/>
        </w:rPr>
      </w:pPr>
      <w:r>
        <w:rPr>
          <w:rFonts w:hint="cs"/>
          <w:sz w:val="30"/>
          <w:szCs w:val="30"/>
          <w:rtl/>
          <w:lang w:bidi="ar-SY"/>
        </w:rPr>
        <w:t>(</w:t>
      </w:r>
      <w:r w:rsidR="00B652D2">
        <w:rPr>
          <w:rFonts w:hint="cs"/>
          <w:sz w:val="30"/>
          <w:szCs w:val="30"/>
          <w:rtl/>
          <w:lang w:bidi="ar-SY"/>
        </w:rPr>
        <w:t>تعد الطحالب نباتات لا زهرية سواء كانت وحيدة الخلية أو عديدة الخلايا وتعيش في الماء العذب أو ماء المحيط توم بعملية التركيب الضوئي عن طريق اليخضور رغم وجود أصبغة ذات الوان مختلفة في بعضها.</w:t>
      </w:r>
      <w:r>
        <w:rPr>
          <w:rFonts w:hint="cs"/>
          <w:sz w:val="30"/>
          <w:szCs w:val="30"/>
          <w:rtl/>
          <w:lang w:bidi="ar-SY"/>
        </w:rPr>
        <w:t>)</w:t>
      </w:r>
    </w:p>
    <w:p w:rsidR="00B652D2" w:rsidRDefault="00321CE8">
      <w:pPr>
        <w:rPr>
          <w:sz w:val="30"/>
          <w:szCs w:val="30"/>
          <w:rtl/>
          <w:lang w:bidi="ar-SY"/>
        </w:rPr>
      </w:pPr>
      <w:r>
        <w:rPr>
          <w:rFonts w:hint="cs"/>
          <w:sz w:val="30"/>
          <w:szCs w:val="30"/>
          <w:rtl/>
          <w:lang w:bidi="ar-SY"/>
        </w:rPr>
        <w:t>*</w:t>
      </w:r>
      <w:r w:rsidR="009A0F28">
        <w:rPr>
          <w:rFonts w:hint="cs"/>
          <w:sz w:val="30"/>
          <w:szCs w:val="30"/>
          <w:rtl/>
          <w:lang w:bidi="ar-SY"/>
        </w:rPr>
        <w:t>وهي نباتات بدائية تعيش في التربة وفي المياه وفي المستنقعات وتعتبر من أقدم النباتات بل أولى أنواع الحياة التي عرفت على كوكب الأرض حتى الان.</w:t>
      </w:r>
    </w:p>
    <w:p w:rsidR="009A0F28" w:rsidRDefault="009A0F28" w:rsidP="009A0F28">
      <w:pPr>
        <w:rPr>
          <w:sz w:val="30"/>
          <w:szCs w:val="30"/>
          <w:rtl/>
          <w:lang w:bidi="ar-SY"/>
        </w:rPr>
      </w:pPr>
      <w:r>
        <w:rPr>
          <w:rFonts w:hint="cs"/>
          <w:sz w:val="30"/>
          <w:szCs w:val="30"/>
          <w:rtl/>
          <w:lang w:bidi="ar-SY"/>
        </w:rPr>
        <w:t xml:space="preserve">والطحالب كثيرة الأنواع التنوع والأنواع ان من حيث الحجوم والأشكال أو من حيث التراكيب والبنية الداخلية . وتعد الأنواع المعروفة نحو 20000 نوع مختلف . ومعظمها دقيق في الصغر ومجهري والعديد منها يتألف من خلية واحدة ,أو من خيط طويل </w:t>
      </w:r>
      <w:r>
        <w:rPr>
          <w:sz w:val="30"/>
          <w:szCs w:val="30"/>
          <w:lang w:bidi="ar-SY"/>
        </w:rPr>
        <w:t xml:space="preserve">filament </w:t>
      </w:r>
      <w:r>
        <w:rPr>
          <w:rFonts w:hint="cs"/>
          <w:sz w:val="30"/>
          <w:szCs w:val="30"/>
          <w:rtl/>
          <w:lang w:bidi="ar-SY"/>
        </w:rPr>
        <w:t>من خلايا متراصفة ومتجاورة.</w:t>
      </w:r>
    </w:p>
    <w:p w:rsidR="009A0F28" w:rsidRPr="00B652D2" w:rsidRDefault="009A0F28" w:rsidP="009A0F28">
      <w:pPr>
        <w:rPr>
          <w:sz w:val="30"/>
          <w:szCs w:val="30"/>
          <w:rtl/>
          <w:lang w:bidi="ar-SY"/>
        </w:rPr>
      </w:pPr>
      <w:r>
        <w:rPr>
          <w:rFonts w:hint="cs"/>
          <w:sz w:val="30"/>
          <w:szCs w:val="30"/>
          <w:rtl/>
          <w:lang w:bidi="ar-SY"/>
        </w:rPr>
        <w:t xml:space="preserve">ولكل مجموعة منها لونها الخاص والتي تنتجها صبغية واحدة أو أكثر فالطحالب الخضراء </w:t>
      </w:r>
      <w:proofErr w:type="spellStart"/>
      <w:r>
        <w:rPr>
          <w:rFonts w:hint="cs"/>
          <w:sz w:val="30"/>
          <w:szCs w:val="30"/>
          <w:rtl/>
          <w:lang w:bidi="ar-SY"/>
        </w:rPr>
        <w:t>الكلوروفيلية</w:t>
      </w:r>
      <w:proofErr w:type="spellEnd"/>
      <w:r>
        <w:rPr>
          <w:rFonts w:hint="cs"/>
          <w:sz w:val="30"/>
          <w:szCs w:val="30"/>
          <w:rtl/>
          <w:lang w:bidi="ar-SY"/>
        </w:rPr>
        <w:t xml:space="preserve"> هي متشربة غالبا باللون الأحمر أو البني أو الأصفر بسبب الصبغيات الحمراء أو البنية أو الصفراء التي تشارك صبغية الكلوروفيل الخضراء وهذا ما يكسب الطحالب ألوانها المتنوعة </w:t>
      </w:r>
    </w:p>
    <w:p w:rsidR="00B652D2" w:rsidRPr="009A0F28" w:rsidRDefault="009A0F28">
      <w:pPr>
        <w:rPr>
          <w:sz w:val="30"/>
          <w:szCs w:val="30"/>
          <w:rtl/>
          <w:lang w:bidi="ar-SY"/>
        </w:rPr>
      </w:pPr>
      <w:r>
        <w:rPr>
          <w:rFonts w:hint="cs"/>
          <w:sz w:val="30"/>
          <w:szCs w:val="30"/>
          <w:rtl/>
          <w:lang w:bidi="ar-SY"/>
        </w:rPr>
        <w:t xml:space="preserve">إن أولى علامات وجود الحياة على كوكب الأرض منذ نحو 2700 مليون سنة كما يقدر العلماء وأولى الطحالب الزرقاء </w:t>
      </w:r>
      <w:r>
        <w:rPr>
          <w:sz w:val="30"/>
          <w:szCs w:val="30"/>
          <w:rtl/>
          <w:lang w:bidi="ar-SY"/>
        </w:rPr>
        <w:t>–</w:t>
      </w:r>
      <w:r>
        <w:rPr>
          <w:rFonts w:hint="cs"/>
          <w:sz w:val="30"/>
          <w:szCs w:val="30"/>
          <w:rtl/>
          <w:lang w:bidi="ar-SY"/>
        </w:rPr>
        <w:t xml:space="preserve">الخضراء </w:t>
      </w:r>
      <w:r w:rsidR="00321CE8">
        <w:rPr>
          <w:rFonts w:hint="cs"/>
          <w:sz w:val="30"/>
          <w:szCs w:val="30"/>
          <w:rtl/>
          <w:lang w:bidi="ar-SY"/>
        </w:rPr>
        <w:t>(</w:t>
      </w:r>
      <w:proofErr w:type="spellStart"/>
      <w:r w:rsidR="00321CE8">
        <w:rPr>
          <w:sz w:val="30"/>
          <w:szCs w:val="30"/>
          <w:lang w:bidi="ar-SY"/>
        </w:rPr>
        <w:t>cyanophyta</w:t>
      </w:r>
      <w:proofErr w:type="spellEnd"/>
      <w:r w:rsidR="00321CE8">
        <w:rPr>
          <w:rFonts w:hint="cs"/>
          <w:sz w:val="30"/>
          <w:szCs w:val="30"/>
          <w:rtl/>
          <w:lang w:bidi="ar-SY"/>
        </w:rPr>
        <w:t xml:space="preserve">)والطحالب كانت طليعة وجود النباتات الخضراء على سطح الأرض </w:t>
      </w:r>
    </w:p>
    <w:p w:rsidR="00B652D2" w:rsidRPr="00321CE8" w:rsidRDefault="00321CE8">
      <w:pPr>
        <w:rPr>
          <w:sz w:val="30"/>
          <w:szCs w:val="30"/>
          <w:rtl/>
          <w:lang w:bidi="ar-SY"/>
        </w:rPr>
      </w:pPr>
      <w:r>
        <w:rPr>
          <w:rFonts w:hint="cs"/>
          <w:sz w:val="30"/>
          <w:szCs w:val="30"/>
          <w:rtl/>
          <w:lang w:bidi="ar-SY"/>
        </w:rPr>
        <w:t>وقد كانت تعيش هذه الطحالب في أعماق البحيرات والبرك المائية حيث المياه كانت تتعرض لأشعة الشمس فوق البنفسجية ثم تكاثرت وانتشرت *</w:t>
      </w:r>
    </w:p>
    <w:p w:rsidR="00B652D2" w:rsidRPr="00321CE8" w:rsidRDefault="00321CE8">
      <w:pPr>
        <w:rPr>
          <w:sz w:val="30"/>
          <w:szCs w:val="30"/>
          <w:rtl/>
          <w:lang w:bidi="ar-SY"/>
        </w:rPr>
      </w:pPr>
      <w:r>
        <w:rPr>
          <w:rFonts w:hint="cs"/>
          <w:sz w:val="30"/>
          <w:szCs w:val="30"/>
          <w:rtl/>
          <w:lang w:bidi="ar-SY"/>
        </w:rPr>
        <w:t>^ومن خلال عملية التخليق الضوئي (</w:t>
      </w:r>
      <w:r>
        <w:rPr>
          <w:sz w:val="30"/>
          <w:szCs w:val="30"/>
          <w:lang w:bidi="ar-SY"/>
        </w:rPr>
        <w:t xml:space="preserve">photosynthesis </w:t>
      </w:r>
      <w:r>
        <w:rPr>
          <w:rFonts w:hint="cs"/>
          <w:sz w:val="30"/>
          <w:szCs w:val="30"/>
          <w:rtl/>
          <w:lang w:bidi="ar-SY"/>
        </w:rPr>
        <w:t xml:space="preserve">)التي قامت بها هذه الطحالب أنتجت الأوكسجين إلى الفضاء                                                                                              </w:t>
      </w:r>
    </w:p>
    <w:p w:rsidR="00B652D2" w:rsidRPr="00321CE8" w:rsidRDefault="00321CE8">
      <w:pPr>
        <w:rPr>
          <w:sz w:val="30"/>
          <w:szCs w:val="30"/>
          <w:rtl/>
          <w:lang w:bidi="ar-SY"/>
        </w:rPr>
      </w:pPr>
      <w:r>
        <w:rPr>
          <w:rFonts w:hint="cs"/>
          <w:sz w:val="30"/>
          <w:szCs w:val="30"/>
          <w:rtl/>
          <w:lang w:bidi="ar-SY"/>
        </w:rPr>
        <w:t xml:space="preserve">ومع تزايد كميات الأوكسجين في الفضاء قلت أخطار أشعة الشمس فوق البنفسجية التي كانت تصل إلى الأرض وتعدم إمكانية الحياة على الكوكب متخلية عن الحماية التي كانت توفرها لها المياه من قبل </w:t>
      </w:r>
    </w:p>
    <w:p w:rsidR="00B652D2" w:rsidRDefault="00321CE8">
      <w:pPr>
        <w:rPr>
          <w:sz w:val="30"/>
          <w:szCs w:val="30"/>
          <w:rtl/>
          <w:lang w:bidi="ar-SY"/>
        </w:rPr>
      </w:pPr>
      <w:r>
        <w:rPr>
          <w:rFonts w:hint="cs"/>
          <w:sz w:val="30"/>
          <w:szCs w:val="30"/>
          <w:rtl/>
          <w:lang w:bidi="ar-SY"/>
        </w:rPr>
        <w:t xml:space="preserve">والطحالب هي ذات أهمية كبيرة في اقتصادات الطبيعة ففي البحار تقوم أنواع دقيقة منها تعرف ب المشطورات </w:t>
      </w:r>
      <w:r>
        <w:rPr>
          <w:sz w:val="30"/>
          <w:szCs w:val="30"/>
          <w:rtl/>
          <w:lang w:bidi="ar-SY"/>
        </w:rPr>
        <w:t>–</w:t>
      </w:r>
      <w:proofErr w:type="spellStart"/>
      <w:r>
        <w:rPr>
          <w:rFonts w:hint="cs"/>
          <w:sz w:val="30"/>
          <w:szCs w:val="30"/>
          <w:rtl/>
          <w:lang w:bidi="ar-SY"/>
        </w:rPr>
        <w:t>الدياتومات</w:t>
      </w:r>
      <w:proofErr w:type="spellEnd"/>
      <w:r>
        <w:rPr>
          <w:rFonts w:hint="cs"/>
          <w:sz w:val="30"/>
          <w:szCs w:val="30"/>
          <w:rtl/>
          <w:lang w:bidi="ar-SY"/>
        </w:rPr>
        <w:t>-(</w:t>
      </w:r>
      <w:r>
        <w:rPr>
          <w:sz w:val="30"/>
          <w:szCs w:val="30"/>
          <w:lang w:bidi="ar-SY"/>
        </w:rPr>
        <w:t>diatoms</w:t>
      </w:r>
      <w:r>
        <w:rPr>
          <w:rFonts w:hint="cs"/>
          <w:sz w:val="30"/>
          <w:szCs w:val="30"/>
          <w:rtl/>
          <w:lang w:bidi="ar-SY"/>
        </w:rPr>
        <w:t>) بعملية التخليق الضوئي فتصنع الغذاء من مواد عضوية فتحرر الأوكسجين تماما كما تفعل النباتات العليا^</w:t>
      </w:r>
      <w:r w:rsidR="00677FAE">
        <w:rPr>
          <w:rFonts w:hint="cs"/>
          <w:sz w:val="20"/>
          <w:szCs w:val="20"/>
          <w:rtl/>
          <w:lang w:bidi="ar-SY"/>
        </w:rPr>
        <w:t>()</w:t>
      </w:r>
      <w:r w:rsidR="00B9178A" w:rsidRPr="00B9178A">
        <w:rPr>
          <w:rFonts w:hint="cs"/>
          <w:sz w:val="20"/>
          <w:szCs w:val="20"/>
          <w:rtl/>
          <w:lang w:bidi="ar-SY"/>
        </w:rPr>
        <w:t>كتاب علم الأ</w:t>
      </w:r>
      <w:r w:rsidR="00B9178A">
        <w:rPr>
          <w:rFonts w:hint="cs"/>
          <w:sz w:val="20"/>
          <w:szCs w:val="20"/>
          <w:rtl/>
          <w:lang w:bidi="ar-SY"/>
        </w:rPr>
        <w:t>حياء والأرض</w:t>
      </w:r>
      <w:r w:rsidR="00677FAE">
        <w:rPr>
          <w:rFonts w:hint="cs"/>
          <w:sz w:val="20"/>
          <w:szCs w:val="20"/>
          <w:rtl/>
          <w:lang w:bidi="ar-SY"/>
        </w:rPr>
        <w:t xml:space="preserve"> ص89,,,,,,,,</w:t>
      </w:r>
      <w:r w:rsidR="00B9178A">
        <w:rPr>
          <w:rFonts w:hint="cs"/>
          <w:sz w:val="20"/>
          <w:szCs w:val="20"/>
          <w:rtl/>
          <w:lang w:bidi="ar-SY"/>
        </w:rPr>
        <w:t xml:space="preserve"> </w:t>
      </w:r>
      <w:r w:rsidR="001B45AF" w:rsidRPr="00B9178A">
        <w:rPr>
          <w:rFonts w:hint="cs"/>
          <w:sz w:val="20"/>
          <w:szCs w:val="20"/>
          <w:rtl/>
          <w:lang w:bidi="ar-SY"/>
        </w:rPr>
        <w:t xml:space="preserve"> </w:t>
      </w:r>
      <w:r w:rsidR="00677FAE">
        <w:rPr>
          <w:rFonts w:hint="cs"/>
          <w:sz w:val="20"/>
          <w:szCs w:val="20"/>
          <w:rtl/>
          <w:lang w:bidi="ar-SY"/>
        </w:rPr>
        <w:t xml:space="preserve">**كتاب الطحالب </w:t>
      </w:r>
      <w:r w:rsidR="00383335">
        <w:rPr>
          <w:rFonts w:hint="cs"/>
          <w:sz w:val="20"/>
          <w:szCs w:val="20"/>
          <w:rtl/>
          <w:lang w:bidi="ar-SY"/>
        </w:rPr>
        <w:t>ص6,,,,,,,,,,,,,,,,,,,,,,,,^^كتاب الطحالب ص 7</w:t>
      </w:r>
      <w:r w:rsidR="001B45AF" w:rsidRPr="00B9178A">
        <w:rPr>
          <w:rFonts w:hint="cs"/>
          <w:sz w:val="20"/>
          <w:szCs w:val="20"/>
          <w:rtl/>
          <w:lang w:bidi="ar-SY"/>
        </w:rPr>
        <w:t xml:space="preserve">   </w:t>
      </w:r>
      <w:r w:rsidR="001B45AF">
        <w:rPr>
          <w:rFonts w:hint="cs"/>
          <w:sz w:val="30"/>
          <w:szCs w:val="30"/>
          <w:rtl/>
          <w:lang w:bidi="ar-SY"/>
        </w:rPr>
        <w:t xml:space="preserve">   </w:t>
      </w:r>
    </w:p>
    <w:p w:rsidR="009E304D" w:rsidRDefault="009E304D" w:rsidP="009E304D">
      <w:pPr>
        <w:rPr>
          <w:sz w:val="40"/>
          <w:szCs w:val="40"/>
          <w:rtl/>
          <w:lang w:bidi="ar-SY"/>
        </w:rPr>
      </w:pPr>
      <w:r>
        <w:rPr>
          <w:rFonts w:hint="cs"/>
          <w:sz w:val="40"/>
          <w:szCs w:val="40"/>
          <w:rtl/>
          <w:lang w:bidi="ar-SY"/>
        </w:rPr>
        <w:lastRenderedPageBreak/>
        <w:t>الفصل الثاني : الطحالب تكوينها وحياتها.</w:t>
      </w:r>
    </w:p>
    <w:p w:rsidR="009E304D" w:rsidRDefault="00384AB6" w:rsidP="009E304D">
      <w:pPr>
        <w:rPr>
          <w:sz w:val="30"/>
          <w:szCs w:val="30"/>
          <w:rtl/>
          <w:lang w:bidi="ar-SY"/>
        </w:rPr>
      </w:pPr>
      <w:r>
        <w:rPr>
          <w:rFonts w:hint="cs"/>
          <w:sz w:val="30"/>
          <w:szCs w:val="30"/>
          <w:rtl/>
          <w:lang w:bidi="ar-SY"/>
        </w:rPr>
        <w:t>(</w:t>
      </w:r>
      <w:r w:rsidR="009E304D" w:rsidRPr="005B63D5">
        <w:rPr>
          <w:rFonts w:hint="cs"/>
          <w:sz w:val="30"/>
          <w:szCs w:val="30"/>
          <w:rtl/>
          <w:lang w:bidi="ar-SY"/>
        </w:rPr>
        <w:t>إن وحيدات الخلايا هي الطحالب الأبسط</w:t>
      </w:r>
      <w:r w:rsidR="009E304D">
        <w:rPr>
          <w:rFonts w:hint="cs"/>
          <w:sz w:val="30"/>
          <w:szCs w:val="30"/>
          <w:rtl/>
          <w:lang w:bidi="ar-SY"/>
        </w:rPr>
        <w:t xml:space="preserve"> </w:t>
      </w:r>
      <w:proofErr w:type="spellStart"/>
      <w:r w:rsidR="009E304D">
        <w:rPr>
          <w:rFonts w:hint="cs"/>
          <w:sz w:val="30"/>
          <w:szCs w:val="30"/>
          <w:rtl/>
          <w:lang w:bidi="ar-SY"/>
        </w:rPr>
        <w:t>بناء,ومع</w:t>
      </w:r>
      <w:proofErr w:type="spellEnd"/>
      <w:r w:rsidR="009E304D">
        <w:rPr>
          <w:rFonts w:hint="cs"/>
          <w:sz w:val="30"/>
          <w:szCs w:val="30"/>
          <w:rtl/>
          <w:lang w:bidi="ar-SY"/>
        </w:rPr>
        <w:t xml:space="preserve"> ذلك فهي تظهر التباين الكبير في أشكالها .فعندما نضعها تحت المجهر الإلكتروني الحساس ,نجد أن جدران الخلايا لدى المشطورات والسوطيات الدوارة والطحالب النهرية الدقيقة هي غاية في التعقيد.</w:t>
      </w:r>
    </w:p>
    <w:p w:rsidR="009E304D" w:rsidRDefault="009E304D" w:rsidP="009E304D">
      <w:pPr>
        <w:rPr>
          <w:sz w:val="30"/>
          <w:szCs w:val="30"/>
          <w:rtl/>
          <w:lang w:bidi="ar-SY"/>
        </w:rPr>
      </w:pPr>
      <w:r>
        <w:rPr>
          <w:rFonts w:hint="cs"/>
          <w:sz w:val="30"/>
          <w:szCs w:val="30"/>
          <w:rtl/>
          <w:lang w:bidi="ar-SY"/>
        </w:rPr>
        <w:t>والأعشاب البحرية الكبيرة , والنباتات الدقيقة الصخرية _طحلب بني</w:t>
      </w:r>
      <w:proofErr w:type="spellStart"/>
      <w:r>
        <w:rPr>
          <w:sz w:val="30"/>
          <w:szCs w:val="30"/>
          <w:lang w:bidi="ar-SY"/>
        </w:rPr>
        <w:t>fucus</w:t>
      </w:r>
      <w:proofErr w:type="spellEnd"/>
      <w:r>
        <w:rPr>
          <w:rFonts w:hint="cs"/>
          <w:sz w:val="30"/>
          <w:szCs w:val="30"/>
          <w:rtl/>
          <w:lang w:bidi="ar-SY"/>
        </w:rPr>
        <w:t>_برغم بناء بعضها المعقد هي ذات أشكال نباتية أكثر وضوحا .</w:t>
      </w:r>
    </w:p>
    <w:p w:rsidR="009E304D" w:rsidRDefault="009E304D" w:rsidP="009E304D">
      <w:pPr>
        <w:rPr>
          <w:sz w:val="30"/>
          <w:szCs w:val="30"/>
          <w:rtl/>
          <w:lang w:bidi="ar-SY"/>
        </w:rPr>
      </w:pPr>
      <w:r>
        <w:rPr>
          <w:rFonts w:hint="cs"/>
          <w:sz w:val="30"/>
          <w:szCs w:val="30"/>
          <w:rtl/>
          <w:lang w:bidi="ar-SY"/>
        </w:rPr>
        <w:t>الطحالب معدومة الجذور والأوراق والأزهار والثمار وحتى تلك التي تشبه البذور والتي وجدت في النباتات المزهرة لا وجود لها حتى لدى أكثر الطحالب تطورا.</w:t>
      </w:r>
    </w:p>
    <w:p w:rsidR="009E304D" w:rsidRDefault="009E304D" w:rsidP="009E304D">
      <w:pPr>
        <w:rPr>
          <w:sz w:val="30"/>
          <w:szCs w:val="30"/>
          <w:rtl/>
          <w:lang w:bidi="ar-SY"/>
        </w:rPr>
      </w:pPr>
      <w:r>
        <w:rPr>
          <w:rFonts w:hint="cs"/>
          <w:sz w:val="30"/>
          <w:szCs w:val="30"/>
          <w:rtl/>
          <w:lang w:bidi="ar-SY"/>
        </w:rPr>
        <w:t xml:space="preserve">إن مظاهرات الشديدة </w:t>
      </w:r>
      <w:proofErr w:type="spellStart"/>
      <w:r>
        <w:rPr>
          <w:rFonts w:hint="cs"/>
          <w:sz w:val="30"/>
          <w:szCs w:val="30"/>
          <w:rtl/>
          <w:lang w:bidi="ar-SY"/>
        </w:rPr>
        <w:t>التنوع,لم</w:t>
      </w:r>
      <w:proofErr w:type="spellEnd"/>
      <w:r>
        <w:rPr>
          <w:rFonts w:hint="cs"/>
          <w:sz w:val="30"/>
          <w:szCs w:val="30"/>
          <w:rtl/>
          <w:lang w:bidi="ar-SY"/>
        </w:rPr>
        <w:t xml:space="preserve"> تستخدم من قبل العلماء, ولذلك لم يتم تصنيفها في مجموعات , أو طوائف تبعا للصبغيات التي تحتويها هذه الطحالب, وهي طبعا تحتوي على الكلوروفيل . وفي الطحالب الزرقاء _الخضراء تخفي صبغيات زرقاء اللون</w:t>
      </w:r>
      <w:proofErr w:type="spellStart"/>
      <w:r>
        <w:rPr>
          <w:sz w:val="30"/>
          <w:szCs w:val="30"/>
          <w:lang w:bidi="ar-SY"/>
        </w:rPr>
        <w:t>phycocyanin</w:t>
      </w:r>
      <w:proofErr w:type="spellEnd"/>
      <w:r>
        <w:rPr>
          <w:sz w:val="30"/>
          <w:szCs w:val="30"/>
          <w:lang w:bidi="ar-SY"/>
        </w:rPr>
        <w:t xml:space="preserve"> </w:t>
      </w:r>
      <w:r>
        <w:rPr>
          <w:rFonts w:hint="cs"/>
          <w:sz w:val="30"/>
          <w:szCs w:val="30"/>
          <w:rtl/>
          <w:lang w:bidi="ar-SY"/>
        </w:rPr>
        <w:t xml:space="preserve">وحدها الكلوروفيل الأخضر ., والكلوروفيل المتوقع وجوده في الطحالب الزرقاء </w:t>
      </w:r>
      <w:proofErr w:type="spellStart"/>
      <w:r>
        <w:rPr>
          <w:rFonts w:hint="cs"/>
          <w:sz w:val="30"/>
          <w:szCs w:val="30"/>
          <w:rtl/>
          <w:lang w:bidi="ar-SY"/>
        </w:rPr>
        <w:t>الخضراء,يحتوي</w:t>
      </w:r>
      <w:proofErr w:type="spellEnd"/>
      <w:r>
        <w:rPr>
          <w:rFonts w:hint="cs"/>
          <w:sz w:val="30"/>
          <w:szCs w:val="30"/>
          <w:rtl/>
          <w:lang w:bidi="ar-SY"/>
        </w:rPr>
        <w:t xml:space="preserve"> على وحدات مصفحة تدعى ب</w:t>
      </w:r>
      <w:r>
        <w:rPr>
          <w:sz w:val="30"/>
          <w:szCs w:val="30"/>
          <w:lang w:bidi="ar-SY"/>
        </w:rPr>
        <w:t>chloroplasts</w:t>
      </w:r>
      <w:r>
        <w:rPr>
          <w:rFonts w:hint="cs"/>
          <w:sz w:val="30"/>
          <w:szCs w:val="30"/>
          <w:rtl/>
          <w:lang w:bidi="ar-SY"/>
        </w:rPr>
        <w:t xml:space="preserve">والتي هنا فقط تأخذ عملية التخليق الضوئي مجالها الكامل . فالطاقة الشمسية تثير جزيئات الكلوروفيل فتبدأ بسلسلة من ردود أفعال كيميائية , وغاز الكربون المؤكسد </w:t>
      </w:r>
      <w:r>
        <w:rPr>
          <w:sz w:val="30"/>
          <w:szCs w:val="30"/>
          <w:lang w:bidi="ar-SY"/>
        </w:rPr>
        <w:t>co2_</w:t>
      </w:r>
      <w:r>
        <w:rPr>
          <w:rFonts w:hint="cs"/>
          <w:sz w:val="30"/>
          <w:szCs w:val="30"/>
          <w:rtl/>
          <w:lang w:bidi="ar-SY"/>
        </w:rPr>
        <w:t>ثاني أوكسيد الكربون _ يتحد مع الماء ويكون نزعا بسيطا من سكر وأوكسجين وماء.</w:t>
      </w:r>
    </w:p>
    <w:p w:rsidR="009E304D" w:rsidRDefault="009E304D" w:rsidP="009E304D">
      <w:pPr>
        <w:rPr>
          <w:sz w:val="30"/>
          <w:szCs w:val="30"/>
          <w:rtl/>
          <w:lang w:bidi="ar-SY"/>
        </w:rPr>
      </w:pPr>
      <w:r>
        <w:rPr>
          <w:rFonts w:hint="cs"/>
          <w:sz w:val="30"/>
          <w:szCs w:val="30"/>
          <w:rtl/>
          <w:lang w:bidi="ar-SY"/>
        </w:rPr>
        <w:t>والطحالب الخضراء لا تحتوي على كمية من صبغيات اخرى سوى الخضراء . وجدران خلاياها مكونة من مركب يعرف بالسيللوز ويختزن الغذاء في خلايا الطحالب الخضراء على صورة نشا</w:t>
      </w:r>
      <w:r>
        <w:rPr>
          <w:sz w:val="30"/>
          <w:szCs w:val="30"/>
          <w:lang w:bidi="ar-SY"/>
        </w:rPr>
        <w:t>starch</w:t>
      </w:r>
      <w:r>
        <w:rPr>
          <w:rFonts w:hint="cs"/>
          <w:sz w:val="30"/>
          <w:szCs w:val="30"/>
          <w:rtl/>
          <w:lang w:bidi="ar-SY"/>
        </w:rPr>
        <w:t>.</w:t>
      </w:r>
    </w:p>
    <w:p w:rsidR="009E304D" w:rsidRDefault="009E304D" w:rsidP="009E304D">
      <w:pPr>
        <w:rPr>
          <w:sz w:val="30"/>
          <w:szCs w:val="30"/>
          <w:rtl/>
          <w:lang w:bidi="ar-SY"/>
        </w:rPr>
      </w:pPr>
      <w:r>
        <w:rPr>
          <w:rFonts w:hint="cs"/>
          <w:sz w:val="30"/>
          <w:szCs w:val="30"/>
          <w:rtl/>
          <w:lang w:bidi="ar-SY"/>
        </w:rPr>
        <w:t>الطحالب البنية وفي مجموعتها يكون الكلوروفيل الأخضر متواريا خلف صبغيات بنية اللون تعرف</w:t>
      </w:r>
      <w:proofErr w:type="spellStart"/>
      <w:r>
        <w:rPr>
          <w:sz w:val="30"/>
          <w:szCs w:val="30"/>
          <w:lang w:bidi="ar-SY"/>
        </w:rPr>
        <w:t>fucoxanthin</w:t>
      </w:r>
      <w:proofErr w:type="spellEnd"/>
      <w:r>
        <w:rPr>
          <w:sz w:val="30"/>
          <w:szCs w:val="30"/>
          <w:lang w:bidi="ar-SY"/>
        </w:rPr>
        <w:t xml:space="preserve"> </w:t>
      </w:r>
      <w:r>
        <w:rPr>
          <w:rFonts w:hint="cs"/>
          <w:sz w:val="30"/>
          <w:szCs w:val="30"/>
          <w:rtl/>
          <w:lang w:bidi="ar-SY"/>
        </w:rPr>
        <w:t xml:space="preserve">ويكون الغذاء مختزنا على هيئة كحول سكرية وهيئة كربوهيدرات. وتحتوي جدران الخلايا على كميات من مادة جوهرية تدعى أسيد </w:t>
      </w:r>
      <w:proofErr w:type="spellStart"/>
      <w:r>
        <w:rPr>
          <w:rFonts w:hint="cs"/>
          <w:sz w:val="30"/>
          <w:szCs w:val="30"/>
          <w:rtl/>
          <w:lang w:bidi="ar-SY"/>
        </w:rPr>
        <w:t>الجينيك</w:t>
      </w:r>
      <w:proofErr w:type="spellEnd"/>
      <w:r>
        <w:rPr>
          <w:rFonts w:hint="cs"/>
          <w:sz w:val="30"/>
          <w:szCs w:val="30"/>
          <w:rtl/>
          <w:lang w:bidi="ar-SY"/>
        </w:rPr>
        <w:t xml:space="preserve"> . ولا توجد الطحالب البنية على صورة وحيدة الخلية قطعا.</w:t>
      </w:r>
    </w:p>
    <w:p w:rsidR="00FC1681" w:rsidRDefault="009E304D" w:rsidP="009E304D">
      <w:pPr>
        <w:rPr>
          <w:sz w:val="40"/>
          <w:szCs w:val="40"/>
          <w:rtl/>
          <w:lang w:bidi="ar-SY"/>
        </w:rPr>
      </w:pPr>
      <w:r>
        <w:rPr>
          <w:rFonts w:hint="cs"/>
          <w:sz w:val="30"/>
          <w:szCs w:val="30"/>
          <w:rtl/>
          <w:lang w:bidi="ar-SY"/>
        </w:rPr>
        <w:t>وللعشب البحري قحلة نوع من الجذور تعرف ب</w:t>
      </w:r>
      <w:r>
        <w:rPr>
          <w:sz w:val="30"/>
          <w:szCs w:val="30"/>
          <w:lang w:bidi="ar-SY"/>
        </w:rPr>
        <w:t xml:space="preserve">holdfast </w:t>
      </w:r>
      <w:r>
        <w:rPr>
          <w:rFonts w:hint="cs"/>
          <w:sz w:val="30"/>
          <w:szCs w:val="30"/>
          <w:rtl/>
          <w:lang w:bidi="ar-SY"/>
        </w:rPr>
        <w:t xml:space="preserve">ولها أيضا سويقة ضعيفة أو وريقة </w:t>
      </w:r>
      <w:r>
        <w:rPr>
          <w:sz w:val="30"/>
          <w:szCs w:val="30"/>
          <w:lang w:bidi="ar-SY"/>
        </w:rPr>
        <w:t>stipe</w:t>
      </w:r>
      <w:r>
        <w:rPr>
          <w:rFonts w:hint="cs"/>
          <w:sz w:val="30"/>
          <w:szCs w:val="30"/>
          <w:rtl/>
          <w:lang w:bidi="ar-SY"/>
        </w:rPr>
        <w:t>التي لديها القدرة على الحياة لعدد من السنوات . أما تلك التي على شكل</w:t>
      </w:r>
      <w:r w:rsidR="00384AB6">
        <w:rPr>
          <w:rFonts w:hint="cs"/>
          <w:sz w:val="30"/>
          <w:szCs w:val="30"/>
          <w:rtl/>
          <w:lang w:bidi="ar-SY"/>
        </w:rPr>
        <w:t>)</w:t>
      </w:r>
      <w:r>
        <w:rPr>
          <w:rFonts w:hint="cs"/>
          <w:sz w:val="30"/>
          <w:szCs w:val="30"/>
          <w:rtl/>
          <w:lang w:bidi="ar-SY"/>
        </w:rPr>
        <w:t xml:space="preserve"> &lt;أوراق سرخسية </w:t>
      </w:r>
      <w:r>
        <w:rPr>
          <w:sz w:val="30"/>
          <w:szCs w:val="30"/>
          <w:lang w:bidi="ar-SY"/>
        </w:rPr>
        <w:t>fronds</w:t>
      </w:r>
      <w:r>
        <w:rPr>
          <w:rFonts w:hint="cs"/>
          <w:sz w:val="30"/>
          <w:szCs w:val="30"/>
          <w:rtl/>
          <w:lang w:bidi="ar-SY"/>
        </w:rPr>
        <w:t xml:space="preserve"> أو أوراق عادية </w:t>
      </w:r>
      <w:r>
        <w:rPr>
          <w:sz w:val="30"/>
          <w:szCs w:val="30"/>
          <w:lang w:bidi="ar-SY"/>
        </w:rPr>
        <w:t>blades</w:t>
      </w:r>
      <w:r>
        <w:rPr>
          <w:rFonts w:hint="cs"/>
          <w:sz w:val="30"/>
          <w:szCs w:val="30"/>
          <w:rtl/>
          <w:lang w:bidi="ar-SY"/>
        </w:rPr>
        <w:t xml:space="preserve">فهي تحيا لعام واحد فقط . وينمو لها عند </w:t>
      </w:r>
      <w:proofErr w:type="spellStart"/>
      <w:r>
        <w:rPr>
          <w:rFonts w:hint="cs"/>
          <w:sz w:val="30"/>
          <w:szCs w:val="30"/>
          <w:rtl/>
          <w:lang w:bidi="ar-SY"/>
        </w:rPr>
        <w:t>قمتتها</w:t>
      </w:r>
      <w:proofErr w:type="spellEnd"/>
      <w:r>
        <w:rPr>
          <w:rFonts w:hint="cs"/>
          <w:sz w:val="30"/>
          <w:szCs w:val="30"/>
          <w:rtl/>
          <w:lang w:bidi="ar-SY"/>
        </w:rPr>
        <w:t xml:space="preserve"> </w:t>
      </w:r>
      <w:proofErr w:type="spellStart"/>
      <w:r>
        <w:rPr>
          <w:rFonts w:hint="cs"/>
          <w:sz w:val="30"/>
          <w:szCs w:val="30"/>
          <w:rtl/>
          <w:lang w:bidi="ar-SY"/>
        </w:rPr>
        <w:t>ورييييق</w:t>
      </w:r>
      <w:proofErr w:type="spellEnd"/>
      <w:r>
        <w:rPr>
          <w:rFonts w:hint="cs"/>
          <w:sz w:val="30"/>
          <w:szCs w:val="30"/>
          <w:rtl/>
          <w:lang w:bidi="ar-SY"/>
        </w:rPr>
        <w:t xml:space="preserve"> أخرى في فصل</w:t>
      </w:r>
      <w:r>
        <w:rPr>
          <w:rFonts w:hint="cs"/>
          <w:sz w:val="40"/>
          <w:szCs w:val="40"/>
          <w:rtl/>
          <w:lang w:bidi="ar-SY"/>
        </w:rPr>
        <w:t xml:space="preserve"> </w:t>
      </w:r>
      <w:r w:rsidRPr="009E304D">
        <w:rPr>
          <w:rFonts w:hint="cs"/>
          <w:sz w:val="30"/>
          <w:szCs w:val="30"/>
          <w:rtl/>
          <w:lang w:bidi="ar-SY"/>
        </w:rPr>
        <w:t>الربيع</w:t>
      </w:r>
      <w:r>
        <w:rPr>
          <w:rFonts w:hint="cs"/>
          <w:sz w:val="40"/>
          <w:szCs w:val="40"/>
          <w:rtl/>
          <w:lang w:bidi="ar-SY"/>
        </w:rPr>
        <w:t>.&gt;</w:t>
      </w:r>
    </w:p>
    <w:p w:rsidR="00FC1681" w:rsidRPr="00A8278C" w:rsidRDefault="00A8278C">
      <w:pPr>
        <w:rPr>
          <w:sz w:val="20"/>
          <w:szCs w:val="20"/>
          <w:rtl/>
          <w:lang w:bidi="ar-SY"/>
        </w:rPr>
      </w:pPr>
      <w:r w:rsidRPr="00A8278C">
        <w:rPr>
          <w:rFonts w:hint="cs"/>
          <w:sz w:val="20"/>
          <w:szCs w:val="20"/>
          <w:rtl/>
          <w:lang w:bidi="ar-SY"/>
        </w:rPr>
        <w:t>()</w:t>
      </w:r>
      <w:r>
        <w:rPr>
          <w:rFonts w:hint="cs"/>
          <w:sz w:val="20"/>
          <w:szCs w:val="20"/>
          <w:rtl/>
          <w:lang w:bidi="ar-SY"/>
        </w:rPr>
        <w:t>كتاب الطحالب ص 19</w:t>
      </w:r>
    </w:p>
    <w:p w:rsidR="009E304D" w:rsidRPr="00A8278C" w:rsidRDefault="00A8278C">
      <w:pPr>
        <w:rPr>
          <w:sz w:val="20"/>
          <w:szCs w:val="20"/>
          <w:rtl/>
          <w:lang w:bidi="ar-SY"/>
        </w:rPr>
      </w:pPr>
      <w:r w:rsidRPr="00A8278C">
        <w:rPr>
          <w:rFonts w:hint="cs"/>
          <w:sz w:val="20"/>
          <w:szCs w:val="20"/>
          <w:rtl/>
          <w:lang w:bidi="ar-SY"/>
        </w:rPr>
        <w:t>&lt;&gt;</w:t>
      </w:r>
      <w:r w:rsidR="00384AB6">
        <w:rPr>
          <w:rFonts w:hint="cs"/>
          <w:sz w:val="20"/>
          <w:szCs w:val="20"/>
          <w:rtl/>
          <w:lang w:bidi="ar-SY"/>
        </w:rPr>
        <w:t>كتاب الطحالب ص 20</w:t>
      </w:r>
    </w:p>
    <w:p w:rsidR="00951329" w:rsidRDefault="00951329">
      <w:pPr>
        <w:rPr>
          <w:sz w:val="30"/>
          <w:szCs w:val="30"/>
          <w:rtl/>
        </w:rPr>
      </w:pPr>
      <w:r w:rsidRPr="00951329">
        <w:rPr>
          <w:rFonts w:hint="cs"/>
          <w:sz w:val="30"/>
          <w:szCs w:val="30"/>
          <w:rtl/>
          <w:lang w:bidi="ar-SY"/>
        </w:rPr>
        <w:lastRenderedPageBreak/>
        <w:t>والطحالب الحمرا</w:t>
      </w:r>
      <w:r>
        <w:rPr>
          <w:rFonts w:hint="cs"/>
          <w:sz w:val="30"/>
          <w:szCs w:val="30"/>
          <w:rtl/>
          <w:lang w:bidi="ar-SY"/>
        </w:rPr>
        <w:t xml:space="preserve">ء يكون في هذه المجموعة عادة اللون الأخضر مقنعا بصبغيات </w:t>
      </w:r>
      <w:r w:rsidR="0003584F">
        <w:rPr>
          <w:rFonts w:hint="cs"/>
          <w:sz w:val="30"/>
          <w:szCs w:val="30"/>
          <w:rtl/>
          <w:lang w:bidi="ar-SY"/>
        </w:rPr>
        <w:t xml:space="preserve">حمراء </w:t>
      </w:r>
      <w:proofErr w:type="spellStart"/>
      <w:r w:rsidR="0003584F">
        <w:rPr>
          <w:sz w:val="30"/>
          <w:szCs w:val="30"/>
          <w:lang w:bidi="ar-SY"/>
        </w:rPr>
        <w:t>phycoerythrin</w:t>
      </w:r>
      <w:proofErr w:type="spellEnd"/>
      <w:r w:rsidR="0003584F">
        <w:rPr>
          <w:sz w:val="30"/>
          <w:szCs w:val="30"/>
          <w:lang w:bidi="ar-SY"/>
        </w:rPr>
        <w:t>&lt;</w:t>
      </w:r>
      <w:r w:rsidR="0003584F">
        <w:rPr>
          <w:rFonts w:hint="cs"/>
          <w:sz w:val="30"/>
          <w:szCs w:val="30"/>
          <w:rtl/>
        </w:rPr>
        <w:t>ولبعضها توجد صبغيات زرقا</w:t>
      </w:r>
      <w:r w:rsidR="00A94307">
        <w:rPr>
          <w:rFonts w:hint="cs"/>
          <w:sz w:val="30"/>
          <w:szCs w:val="30"/>
          <w:rtl/>
        </w:rPr>
        <w:t xml:space="preserve">ء .وعلى أية حال فالأعشاب البحرية الحمراء يمكنها أن تكون بنية اللون أيضا </w:t>
      </w:r>
      <w:r w:rsidR="008E11E1">
        <w:rPr>
          <w:rFonts w:hint="cs"/>
          <w:sz w:val="30"/>
          <w:szCs w:val="30"/>
          <w:rtl/>
        </w:rPr>
        <w:t>أو حتى مسودة أو حتى زرقاء اللون .</w:t>
      </w:r>
    </w:p>
    <w:p w:rsidR="006924CC" w:rsidRDefault="000B54B9" w:rsidP="006924CC">
      <w:pPr>
        <w:rPr>
          <w:sz w:val="30"/>
          <w:szCs w:val="30"/>
          <w:rtl/>
        </w:rPr>
      </w:pPr>
      <w:r>
        <w:rPr>
          <w:rFonts w:hint="cs"/>
          <w:sz w:val="30"/>
          <w:szCs w:val="30"/>
          <w:rtl/>
        </w:rPr>
        <w:t xml:space="preserve">إن كلوروفيل الطحالب الحمراء يختلف اختلافا طفيفا عن سواها من الطحالب, لأن الشمس تصنع أنواعا مختلفة من الأشعة . فبعضها </w:t>
      </w:r>
      <w:r w:rsidR="00373DC6">
        <w:rPr>
          <w:rFonts w:hint="cs"/>
          <w:sz w:val="30"/>
          <w:szCs w:val="30"/>
          <w:rtl/>
        </w:rPr>
        <w:t xml:space="preserve">لديه طاقة أكبر تمكنه من اختراق البحر إلى اعماق أبعد من </w:t>
      </w:r>
      <w:proofErr w:type="spellStart"/>
      <w:r w:rsidR="00373DC6">
        <w:rPr>
          <w:rFonts w:hint="cs"/>
          <w:sz w:val="30"/>
          <w:szCs w:val="30"/>
          <w:rtl/>
        </w:rPr>
        <w:t>غيرها.والطحالب</w:t>
      </w:r>
      <w:proofErr w:type="spellEnd"/>
      <w:r w:rsidR="00373DC6">
        <w:rPr>
          <w:rFonts w:hint="cs"/>
          <w:sz w:val="30"/>
          <w:szCs w:val="30"/>
          <w:rtl/>
        </w:rPr>
        <w:t xml:space="preserve"> الحمراء </w:t>
      </w:r>
      <w:r w:rsidR="001B6C4E">
        <w:rPr>
          <w:rFonts w:hint="cs"/>
          <w:sz w:val="30"/>
          <w:szCs w:val="30"/>
          <w:rtl/>
        </w:rPr>
        <w:t xml:space="preserve">لديها قدرة استخدام هذه الأشعة ,ولهذا فهي قادرة على العيش والازدهار </w:t>
      </w:r>
      <w:r w:rsidR="002A352D">
        <w:rPr>
          <w:rFonts w:hint="cs"/>
          <w:sz w:val="30"/>
          <w:szCs w:val="30"/>
          <w:rtl/>
        </w:rPr>
        <w:t xml:space="preserve">في أعماق أبعد من غيرها . وفضلا عن ذلك فهي تستطيع الازدهار في ظلال أوراق العشب البحري القحلة </w:t>
      </w:r>
      <w:r w:rsidR="00FA2F64">
        <w:rPr>
          <w:sz w:val="30"/>
          <w:szCs w:val="30"/>
        </w:rPr>
        <w:t>kelp .</w:t>
      </w:r>
      <w:r w:rsidR="00FA2F64">
        <w:rPr>
          <w:rFonts w:hint="cs"/>
          <w:sz w:val="30"/>
          <w:szCs w:val="30"/>
          <w:rtl/>
        </w:rPr>
        <w:t xml:space="preserve"> أما تلك التي تنمو على السواحل فهي تجنح لأن تتحوز </w:t>
      </w:r>
      <w:r w:rsidR="00046A72">
        <w:rPr>
          <w:rFonts w:hint="cs"/>
          <w:sz w:val="30"/>
          <w:szCs w:val="30"/>
          <w:rtl/>
        </w:rPr>
        <w:t xml:space="preserve">إلى خصل سلكية ذات وريقات ضيقة. أما تلك التي تعيش في القيعان الهادئة الأمواج فتكون أوراقها </w:t>
      </w:r>
      <w:r w:rsidR="006924CC">
        <w:rPr>
          <w:rFonts w:hint="cs"/>
          <w:sz w:val="30"/>
          <w:szCs w:val="30"/>
          <w:rtl/>
        </w:rPr>
        <w:t xml:space="preserve">أكثر انبساطا وأعراضها </w:t>
      </w:r>
      <w:proofErr w:type="spellStart"/>
      <w:r w:rsidR="006924CC">
        <w:rPr>
          <w:rFonts w:hint="cs"/>
          <w:sz w:val="30"/>
          <w:szCs w:val="30"/>
          <w:rtl/>
        </w:rPr>
        <w:t>أوسع,على</w:t>
      </w:r>
      <w:proofErr w:type="spellEnd"/>
      <w:r w:rsidR="006924CC">
        <w:rPr>
          <w:rFonts w:hint="cs"/>
          <w:sz w:val="30"/>
          <w:szCs w:val="30"/>
          <w:rtl/>
        </w:rPr>
        <w:t xml:space="preserve"> خلاف تلك التي تنمو على السواحل...</w:t>
      </w:r>
    </w:p>
    <w:p w:rsidR="006924CC" w:rsidRDefault="006924CC" w:rsidP="006924CC">
      <w:pPr>
        <w:rPr>
          <w:sz w:val="30"/>
          <w:szCs w:val="30"/>
          <w:rtl/>
        </w:rPr>
      </w:pPr>
    </w:p>
    <w:p w:rsidR="006924CC" w:rsidRDefault="006924CC" w:rsidP="006924CC">
      <w:pPr>
        <w:rPr>
          <w:sz w:val="30"/>
          <w:szCs w:val="30"/>
          <w:rtl/>
        </w:rPr>
      </w:pPr>
    </w:p>
    <w:p w:rsidR="006924CC" w:rsidRDefault="006924CC" w:rsidP="006924CC">
      <w:pPr>
        <w:rPr>
          <w:sz w:val="30"/>
          <w:szCs w:val="30"/>
          <w:rtl/>
        </w:rPr>
      </w:pPr>
    </w:p>
    <w:p w:rsidR="006924CC" w:rsidRDefault="006924CC" w:rsidP="006924CC">
      <w:pPr>
        <w:rPr>
          <w:sz w:val="30"/>
          <w:szCs w:val="30"/>
          <w:rtl/>
        </w:rPr>
      </w:pPr>
    </w:p>
    <w:p w:rsidR="006924CC" w:rsidRDefault="006924CC" w:rsidP="006924CC">
      <w:pPr>
        <w:rPr>
          <w:sz w:val="30"/>
          <w:szCs w:val="30"/>
          <w:rtl/>
        </w:rPr>
      </w:pPr>
    </w:p>
    <w:p w:rsidR="006924CC" w:rsidRDefault="006924CC" w:rsidP="006924CC">
      <w:pPr>
        <w:rPr>
          <w:sz w:val="30"/>
          <w:szCs w:val="30"/>
          <w:rtl/>
        </w:rPr>
      </w:pPr>
    </w:p>
    <w:p w:rsidR="006924CC" w:rsidRDefault="006924CC" w:rsidP="006924CC">
      <w:pPr>
        <w:rPr>
          <w:sz w:val="30"/>
          <w:szCs w:val="30"/>
          <w:rtl/>
        </w:rPr>
      </w:pPr>
    </w:p>
    <w:p w:rsidR="006924CC" w:rsidRDefault="006924CC" w:rsidP="006924CC">
      <w:pPr>
        <w:rPr>
          <w:sz w:val="30"/>
          <w:szCs w:val="30"/>
          <w:rtl/>
        </w:rPr>
      </w:pPr>
    </w:p>
    <w:p w:rsidR="006924CC" w:rsidRDefault="006924CC" w:rsidP="006924CC">
      <w:pPr>
        <w:rPr>
          <w:sz w:val="30"/>
          <w:szCs w:val="30"/>
          <w:rtl/>
        </w:rPr>
      </w:pPr>
    </w:p>
    <w:p w:rsidR="006924CC" w:rsidRDefault="006924CC" w:rsidP="006924CC">
      <w:pPr>
        <w:rPr>
          <w:sz w:val="30"/>
          <w:szCs w:val="30"/>
          <w:rtl/>
        </w:rPr>
      </w:pPr>
    </w:p>
    <w:p w:rsidR="006924CC" w:rsidRDefault="006924CC" w:rsidP="006924CC">
      <w:pPr>
        <w:rPr>
          <w:sz w:val="30"/>
          <w:szCs w:val="30"/>
          <w:rtl/>
        </w:rPr>
      </w:pPr>
    </w:p>
    <w:p w:rsidR="006924CC" w:rsidRDefault="006924CC" w:rsidP="006924CC">
      <w:pPr>
        <w:rPr>
          <w:sz w:val="30"/>
          <w:szCs w:val="30"/>
          <w:rtl/>
        </w:rPr>
      </w:pPr>
    </w:p>
    <w:p w:rsidR="006924CC" w:rsidRDefault="006924CC" w:rsidP="006924CC">
      <w:pPr>
        <w:rPr>
          <w:sz w:val="30"/>
          <w:szCs w:val="30"/>
          <w:rtl/>
        </w:rPr>
      </w:pPr>
    </w:p>
    <w:p w:rsidR="006924CC" w:rsidRDefault="006924CC" w:rsidP="006924CC">
      <w:pPr>
        <w:rPr>
          <w:sz w:val="30"/>
          <w:szCs w:val="30"/>
          <w:rtl/>
        </w:rPr>
      </w:pPr>
    </w:p>
    <w:p w:rsidR="00E1734F" w:rsidRPr="00C54CEE" w:rsidRDefault="00C54CEE" w:rsidP="00522852">
      <w:pPr>
        <w:rPr>
          <w:sz w:val="20"/>
          <w:szCs w:val="20"/>
          <w:rtl/>
        </w:rPr>
      </w:pPr>
      <w:r>
        <w:rPr>
          <w:rFonts w:hint="cs"/>
          <w:sz w:val="20"/>
          <w:szCs w:val="20"/>
          <w:rtl/>
        </w:rPr>
        <w:t>كتاب الطحالب ص 20</w:t>
      </w:r>
    </w:p>
    <w:p w:rsidR="00522852" w:rsidRPr="00522852" w:rsidRDefault="008579DD" w:rsidP="00522852">
      <w:pPr>
        <w:rPr>
          <w:sz w:val="20"/>
          <w:szCs w:val="20"/>
          <w:rtl/>
        </w:rPr>
      </w:pPr>
      <w:r>
        <w:rPr>
          <w:rFonts w:hint="cs"/>
          <w:sz w:val="40"/>
          <w:szCs w:val="40"/>
          <w:rtl/>
        </w:rPr>
        <w:lastRenderedPageBreak/>
        <w:t>الفصل ال</w:t>
      </w:r>
      <w:r w:rsidR="000B5EEB">
        <w:rPr>
          <w:rFonts w:hint="cs"/>
          <w:sz w:val="40"/>
          <w:szCs w:val="40"/>
          <w:rtl/>
        </w:rPr>
        <w:t>ثالث</w:t>
      </w:r>
      <w:r w:rsidR="00522852" w:rsidRPr="00522852">
        <w:rPr>
          <w:rFonts w:hint="cs"/>
          <w:sz w:val="40"/>
          <w:szCs w:val="40"/>
          <w:rtl/>
        </w:rPr>
        <w:t xml:space="preserve"> :أنواع الطحالب.</w:t>
      </w:r>
    </w:p>
    <w:p w:rsidR="00522852" w:rsidRPr="000E5FC2" w:rsidRDefault="00522852" w:rsidP="00522852">
      <w:pPr>
        <w:rPr>
          <w:sz w:val="40"/>
          <w:szCs w:val="40"/>
          <w:rtl/>
        </w:rPr>
      </w:pPr>
      <w:r w:rsidRPr="000E5FC2">
        <w:rPr>
          <w:rFonts w:hint="cs"/>
          <w:sz w:val="30"/>
          <w:szCs w:val="30"/>
          <w:rtl/>
        </w:rPr>
        <w:t>(يوجد نحو 2000نوع من الطحالب وأبسطها جميعا هي الطحالب الزرقاء_ الخضراء ,كما هي أقدمها. وتختلف خلاياها عن خلايا الطحالب الاخرى فهي أقرب الشبه إلى البكتيريات ,ولهذا السبب فهي تعرف أحيانا بالبكتيريا الزرقاء _الخضراء .وعلى أية حالة فهي عندما تحتوي الكلوروفيل لا بد أن تصنف من جملة الطحالب .</w:t>
      </w:r>
    </w:p>
    <w:p w:rsidR="00522852" w:rsidRPr="000E5FC2" w:rsidRDefault="00522852" w:rsidP="00522852">
      <w:pPr>
        <w:rPr>
          <w:sz w:val="30"/>
          <w:szCs w:val="30"/>
          <w:rtl/>
        </w:rPr>
      </w:pPr>
      <w:r w:rsidRPr="000E5FC2">
        <w:rPr>
          <w:rFonts w:hint="cs"/>
          <w:sz w:val="30"/>
          <w:szCs w:val="30"/>
          <w:rtl/>
        </w:rPr>
        <w:t xml:space="preserve">تتضمن الطحالب على أصغر النباتات , كما تتضمن على أطولها , هذا إذا لم تكن أضخمها جميعا فعلا . فقد تصل طول الأعشاب البحرية الضخمة في الدائرة القطبية الجنوبية إلى نحو 190مترا </w:t>
      </w:r>
    </w:p>
    <w:p w:rsidR="00522852" w:rsidRPr="000E5FC2" w:rsidRDefault="00522852" w:rsidP="00522852">
      <w:pPr>
        <w:rPr>
          <w:sz w:val="30"/>
          <w:szCs w:val="30"/>
          <w:rtl/>
        </w:rPr>
      </w:pPr>
      <w:r w:rsidRPr="000E5FC2">
        <w:rPr>
          <w:rFonts w:hint="cs"/>
          <w:sz w:val="30"/>
          <w:szCs w:val="30"/>
          <w:rtl/>
        </w:rPr>
        <w:t>والطحالب الكبيرة يمكن تقسيمها إلى ثلاث مجموعات نسبة إلى ألوانها .</w:t>
      </w:r>
    </w:p>
    <w:p w:rsidR="00522852" w:rsidRPr="000E5FC2" w:rsidRDefault="00522852" w:rsidP="00522852">
      <w:pPr>
        <w:rPr>
          <w:sz w:val="30"/>
          <w:szCs w:val="30"/>
          <w:rtl/>
        </w:rPr>
      </w:pPr>
      <w:r w:rsidRPr="000E5FC2">
        <w:rPr>
          <w:rFonts w:hint="cs"/>
          <w:sz w:val="30"/>
          <w:szCs w:val="30"/>
          <w:rtl/>
        </w:rPr>
        <w:t>أ-حمراء . ب-بنية . ج-خضراء.</w:t>
      </w:r>
    </w:p>
    <w:p w:rsidR="00522852" w:rsidRPr="000E5FC2" w:rsidRDefault="00522852" w:rsidP="00522852">
      <w:pPr>
        <w:rPr>
          <w:sz w:val="30"/>
          <w:szCs w:val="30"/>
          <w:rtl/>
        </w:rPr>
      </w:pPr>
      <w:r w:rsidRPr="000E5FC2">
        <w:rPr>
          <w:rFonts w:hint="cs"/>
          <w:sz w:val="30"/>
          <w:szCs w:val="30"/>
          <w:rtl/>
        </w:rPr>
        <w:t xml:space="preserve">ومن الأنواع المجهرية نجد أن المشطورات غاية في الغرابة فهي تمتلك هيكلا </w:t>
      </w:r>
      <w:proofErr w:type="spellStart"/>
      <w:r w:rsidRPr="000E5FC2">
        <w:rPr>
          <w:rFonts w:hint="cs"/>
          <w:sz w:val="30"/>
          <w:szCs w:val="30"/>
          <w:rtl/>
        </w:rPr>
        <w:t>سيليسيا</w:t>
      </w:r>
      <w:proofErr w:type="spellEnd"/>
      <w:r w:rsidRPr="000E5FC2">
        <w:rPr>
          <w:rFonts w:hint="cs"/>
          <w:sz w:val="30"/>
          <w:szCs w:val="30"/>
          <w:rtl/>
        </w:rPr>
        <w:t xml:space="preserve"> منقوشا ومثقبا بطريقة غريبة جدا, رغم دقة الهيكل المتناهي في الصغر .)</w:t>
      </w:r>
    </w:p>
    <w:p w:rsidR="00522852" w:rsidRPr="000E5FC2" w:rsidRDefault="00522852" w:rsidP="00522852">
      <w:pPr>
        <w:rPr>
          <w:sz w:val="30"/>
          <w:szCs w:val="30"/>
          <w:rtl/>
        </w:rPr>
      </w:pPr>
      <w:r w:rsidRPr="000E5FC2">
        <w:rPr>
          <w:rFonts w:hint="cs"/>
          <w:sz w:val="30"/>
          <w:szCs w:val="30"/>
          <w:rtl/>
        </w:rPr>
        <w:t>وبعض الطحالب الخضراء والتي تعرف بالنباتات الصخرية توضع في مجموعات خاصة بها . ويوجد نحو 300 نوعا ينمو في الجداول الموحلة القيعان وفي البرك.</w:t>
      </w:r>
    </w:p>
    <w:p w:rsidR="00522852" w:rsidRPr="000E5FC2" w:rsidRDefault="00522852" w:rsidP="00522852">
      <w:pPr>
        <w:rPr>
          <w:sz w:val="30"/>
          <w:szCs w:val="30"/>
          <w:rtl/>
        </w:rPr>
      </w:pPr>
      <w:r w:rsidRPr="000E5FC2">
        <w:rPr>
          <w:rFonts w:hint="cs"/>
          <w:sz w:val="30"/>
          <w:szCs w:val="30"/>
          <w:rtl/>
        </w:rPr>
        <w:t>وبعض الطحالب تتمتع بأغشية خارجية صلبة تمكنها من السمو إلى علو نحو متر واحد .</w:t>
      </w:r>
    </w:p>
    <w:p w:rsidR="00522852" w:rsidRPr="000E5FC2" w:rsidRDefault="00522852" w:rsidP="00522852">
      <w:pPr>
        <w:rPr>
          <w:sz w:val="30"/>
          <w:szCs w:val="30"/>
          <w:rtl/>
        </w:rPr>
      </w:pPr>
      <w:r w:rsidRPr="000E5FC2">
        <w:rPr>
          <w:rFonts w:hint="cs"/>
          <w:sz w:val="30"/>
          <w:szCs w:val="30"/>
          <w:rtl/>
        </w:rPr>
        <w:t>كما توجد مجموعات الاخرى من الطحالب الصغيرة وبخاصة السوطيات الدوارة والمشطورات تكون معظم العوالق البحرية والمياه العذبة ,وهذه تطفو على السطوح المائية .</w:t>
      </w:r>
    </w:p>
    <w:p w:rsidR="00522852" w:rsidRPr="000E5FC2" w:rsidRDefault="00522852" w:rsidP="00522852">
      <w:pPr>
        <w:rPr>
          <w:sz w:val="30"/>
          <w:szCs w:val="30"/>
          <w:rtl/>
        </w:rPr>
      </w:pPr>
      <w:r w:rsidRPr="000E5FC2">
        <w:rPr>
          <w:rFonts w:hint="cs"/>
          <w:sz w:val="30"/>
          <w:szCs w:val="30"/>
          <w:rtl/>
        </w:rPr>
        <w:t xml:space="preserve">والطحالب </w:t>
      </w:r>
      <w:proofErr w:type="spellStart"/>
      <w:r w:rsidRPr="000E5FC2">
        <w:rPr>
          <w:rFonts w:hint="cs"/>
          <w:sz w:val="30"/>
          <w:szCs w:val="30"/>
          <w:rtl/>
        </w:rPr>
        <w:t>اليوجلينية</w:t>
      </w:r>
      <w:proofErr w:type="spellEnd"/>
      <w:r w:rsidRPr="000E5FC2">
        <w:rPr>
          <w:rFonts w:hint="cs"/>
          <w:sz w:val="30"/>
          <w:szCs w:val="30"/>
          <w:rtl/>
        </w:rPr>
        <w:t xml:space="preserve"> هي ذات اهمية ,نظرا للشبه الكبير الذي بينها وبين السوطيات .فلو انتزعنا من </w:t>
      </w:r>
      <w:proofErr w:type="spellStart"/>
      <w:r w:rsidRPr="000E5FC2">
        <w:rPr>
          <w:rFonts w:hint="cs"/>
          <w:sz w:val="30"/>
          <w:szCs w:val="30"/>
          <w:rtl/>
        </w:rPr>
        <w:t>اليوجلينا</w:t>
      </w:r>
      <w:proofErr w:type="spellEnd"/>
      <w:r w:rsidRPr="000E5FC2">
        <w:rPr>
          <w:rFonts w:hint="cs"/>
          <w:sz w:val="30"/>
          <w:szCs w:val="30"/>
          <w:rtl/>
        </w:rPr>
        <w:t xml:space="preserve"> الكلوروفيل الذي بداخلها ومن ثم زودناها بفم لما أمكن تمييزها من السوطيات .</w:t>
      </w:r>
    </w:p>
    <w:p w:rsidR="00522852" w:rsidRDefault="00522852" w:rsidP="00522852">
      <w:pPr>
        <w:rPr>
          <w:sz w:val="30"/>
          <w:szCs w:val="30"/>
          <w:rtl/>
        </w:rPr>
      </w:pPr>
      <w:r w:rsidRPr="000E5FC2">
        <w:rPr>
          <w:rFonts w:hint="cs"/>
          <w:sz w:val="30"/>
          <w:szCs w:val="30"/>
          <w:rtl/>
        </w:rPr>
        <w:t xml:space="preserve">والحقيقة أن هذه الكائنات الحية هي النقطة التي تفرعت عندها الحيوانات والنباتات منفصلة عن بعضها بعضا , على سلم التطور. </w:t>
      </w:r>
    </w:p>
    <w:p w:rsidR="00522852" w:rsidRDefault="00522852" w:rsidP="00522852">
      <w:pPr>
        <w:rPr>
          <w:sz w:val="30"/>
          <w:szCs w:val="30"/>
          <w:rtl/>
        </w:rPr>
      </w:pPr>
    </w:p>
    <w:p w:rsidR="00522852" w:rsidRPr="00597AA2" w:rsidRDefault="00597AA2" w:rsidP="00522852">
      <w:pPr>
        <w:rPr>
          <w:sz w:val="20"/>
          <w:szCs w:val="20"/>
          <w:rtl/>
        </w:rPr>
      </w:pPr>
      <w:r w:rsidRPr="00597AA2">
        <w:rPr>
          <w:rFonts w:hint="cs"/>
          <w:sz w:val="20"/>
          <w:szCs w:val="20"/>
          <w:rtl/>
        </w:rPr>
        <w:t xml:space="preserve">كتاب الطحالب لزكريا </w:t>
      </w:r>
      <w:proofErr w:type="spellStart"/>
      <w:r w:rsidRPr="00597AA2">
        <w:rPr>
          <w:rFonts w:hint="cs"/>
          <w:sz w:val="20"/>
          <w:szCs w:val="20"/>
          <w:rtl/>
        </w:rPr>
        <w:t>كايا</w:t>
      </w:r>
      <w:proofErr w:type="spellEnd"/>
      <w:r w:rsidRPr="00597AA2">
        <w:rPr>
          <w:rFonts w:hint="cs"/>
          <w:sz w:val="20"/>
          <w:szCs w:val="20"/>
          <w:rtl/>
        </w:rPr>
        <w:t xml:space="preserve"> ص10</w:t>
      </w:r>
    </w:p>
    <w:p w:rsidR="00522852" w:rsidRDefault="00522852" w:rsidP="00522852">
      <w:pPr>
        <w:rPr>
          <w:sz w:val="30"/>
          <w:szCs w:val="30"/>
          <w:rtl/>
        </w:rPr>
      </w:pPr>
    </w:p>
    <w:p w:rsidR="00522852" w:rsidRPr="00C26405" w:rsidRDefault="00522852" w:rsidP="00522852">
      <w:pPr>
        <w:rPr>
          <w:sz w:val="30"/>
          <w:szCs w:val="30"/>
          <w:rtl/>
        </w:rPr>
      </w:pPr>
      <w:r>
        <w:rPr>
          <w:rFonts w:hint="cs"/>
          <w:sz w:val="30"/>
          <w:szCs w:val="30"/>
          <w:rtl/>
        </w:rPr>
        <w:lastRenderedPageBreak/>
        <w:t xml:space="preserve"> *</w:t>
      </w:r>
      <w:r w:rsidRPr="00C26405">
        <w:rPr>
          <w:rFonts w:hint="cs"/>
          <w:sz w:val="30"/>
          <w:szCs w:val="30"/>
          <w:rtl/>
        </w:rPr>
        <w:t xml:space="preserve">يكثر وجود الطحالب في المياه العذبة ,والتي يمكن رؤيتها بسهولة هي </w:t>
      </w:r>
      <w:r>
        <w:rPr>
          <w:rFonts w:hint="cs"/>
          <w:sz w:val="30"/>
          <w:szCs w:val="30"/>
          <w:rtl/>
        </w:rPr>
        <w:t xml:space="preserve">                </w:t>
      </w:r>
      <w:r w:rsidRPr="00C26405">
        <w:rPr>
          <w:rFonts w:hint="cs"/>
          <w:sz w:val="30"/>
          <w:szCs w:val="30"/>
          <w:rtl/>
        </w:rPr>
        <w:t>الطحالب الخضراء الخيطية والتي تكون عادة كتلا خضراء لزجة طافية فوق سطوح البرك .وأما تلك التي تعيش على الأرض فإنها تعيش في الأماكن الشديدة الرطوبة .</w:t>
      </w:r>
    </w:p>
    <w:p w:rsidR="00522852" w:rsidRDefault="00522852" w:rsidP="00522852">
      <w:pPr>
        <w:rPr>
          <w:sz w:val="30"/>
          <w:szCs w:val="30"/>
          <w:rtl/>
        </w:rPr>
      </w:pPr>
      <w:r w:rsidRPr="00C26405">
        <w:rPr>
          <w:rFonts w:hint="cs"/>
          <w:sz w:val="30"/>
          <w:szCs w:val="30"/>
          <w:rtl/>
        </w:rPr>
        <w:t xml:space="preserve">فالمسحوق الاخضر اللون الذي كثيرا ما يغطي </w:t>
      </w:r>
      <w:proofErr w:type="spellStart"/>
      <w:r w:rsidRPr="00C26405">
        <w:rPr>
          <w:rFonts w:hint="cs"/>
          <w:sz w:val="30"/>
          <w:szCs w:val="30"/>
          <w:rtl/>
        </w:rPr>
        <w:t>لحاء_قلف</w:t>
      </w:r>
      <w:proofErr w:type="spellEnd"/>
      <w:r w:rsidRPr="00C26405">
        <w:rPr>
          <w:rFonts w:hint="cs"/>
          <w:sz w:val="30"/>
          <w:szCs w:val="30"/>
          <w:rtl/>
        </w:rPr>
        <w:t>_ الاشجار ليس غلا طحالب من النوع الذي يدعى ميكرو كوكس. واشهر الطحالب المعروفة والشائعة هي التالي:</w:t>
      </w:r>
      <w:r>
        <w:rPr>
          <w:rFonts w:hint="cs"/>
          <w:sz w:val="30"/>
          <w:szCs w:val="30"/>
          <w:rtl/>
        </w:rPr>
        <w:t>*</w:t>
      </w:r>
    </w:p>
    <w:p w:rsidR="00522852" w:rsidRDefault="00522852" w:rsidP="00522852">
      <w:pPr>
        <w:rPr>
          <w:sz w:val="30"/>
          <w:szCs w:val="30"/>
          <w:rtl/>
        </w:rPr>
      </w:pPr>
      <w:r>
        <w:rPr>
          <w:rFonts w:hint="cs"/>
          <w:sz w:val="30"/>
          <w:szCs w:val="30"/>
          <w:rtl/>
        </w:rPr>
        <w:t>أ-الطحالب الحمراء. ب- الطحالب البنية . ج- الطحالب الخضراء.</w:t>
      </w:r>
    </w:p>
    <w:p w:rsidR="00522852" w:rsidRDefault="00522852" w:rsidP="00522852">
      <w:pPr>
        <w:rPr>
          <w:sz w:val="30"/>
          <w:szCs w:val="30"/>
          <w:rtl/>
        </w:rPr>
      </w:pPr>
      <w:r>
        <w:rPr>
          <w:rFonts w:hint="cs"/>
          <w:sz w:val="30"/>
          <w:szCs w:val="30"/>
          <w:rtl/>
        </w:rPr>
        <w:t>ه-الطحالب الصفراء ((المشطورات))  و- العوالق البحرية.</w:t>
      </w:r>
    </w:p>
    <w:p w:rsidR="00522852" w:rsidRDefault="00522852" w:rsidP="00522852">
      <w:pPr>
        <w:rPr>
          <w:sz w:val="30"/>
          <w:szCs w:val="30"/>
          <w:rtl/>
        </w:rPr>
      </w:pPr>
      <w:r>
        <w:rPr>
          <w:rFonts w:hint="cs"/>
          <w:sz w:val="30"/>
          <w:szCs w:val="30"/>
          <w:rtl/>
        </w:rPr>
        <w:t>&lt;بعض الطحالب الخضراء:</w:t>
      </w:r>
    </w:p>
    <w:p w:rsidR="00522852" w:rsidRDefault="00522852" w:rsidP="00522852">
      <w:pPr>
        <w:rPr>
          <w:sz w:val="30"/>
          <w:szCs w:val="30"/>
          <w:rtl/>
        </w:rPr>
      </w:pPr>
      <w:r>
        <w:rPr>
          <w:rFonts w:hint="cs"/>
          <w:sz w:val="30"/>
          <w:szCs w:val="30"/>
          <w:rtl/>
        </w:rPr>
        <w:t xml:space="preserve">طحلب </w:t>
      </w:r>
      <w:proofErr w:type="spellStart"/>
      <w:r>
        <w:rPr>
          <w:rFonts w:hint="cs"/>
          <w:sz w:val="30"/>
          <w:szCs w:val="30"/>
          <w:rtl/>
        </w:rPr>
        <w:t>السبيروجيرا</w:t>
      </w:r>
      <w:proofErr w:type="spellEnd"/>
      <w:r>
        <w:rPr>
          <w:rFonts w:hint="cs"/>
          <w:sz w:val="30"/>
          <w:szCs w:val="30"/>
          <w:rtl/>
        </w:rPr>
        <w:t>:</w:t>
      </w:r>
    </w:p>
    <w:p w:rsidR="00522852" w:rsidRDefault="00522852" w:rsidP="00522852">
      <w:pPr>
        <w:rPr>
          <w:sz w:val="30"/>
          <w:szCs w:val="30"/>
          <w:rtl/>
        </w:rPr>
      </w:pPr>
      <w:r>
        <w:rPr>
          <w:rFonts w:hint="cs"/>
          <w:sz w:val="30"/>
          <w:szCs w:val="30"/>
          <w:rtl/>
        </w:rPr>
        <w:t xml:space="preserve">يتكون خط </w:t>
      </w:r>
      <w:proofErr w:type="spellStart"/>
      <w:r>
        <w:rPr>
          <w:rFonts w:hint="cs"/>
          <w:sz w:val="30"/>
          <w:szCs w:val="30"/>
          <w:rtl/>
        </w:rPr>
        <w:t>السبيوجيرا</w:t>
      </w:r>
      <w:proofErr w:type="spellEnd"/>
      <w:r>
        <w:rPr>
          <w:rFonts w:hint="cs"/>
          <w:sz w:val="30"/>
          <w:szCs w:val="30"/>
          <w:rtl/>
        </w:rPr>
        <w:t xml:space="preserve"> من وحدات متشابهة هي الخلايا وفي كل خلية يوجد :</w:t>
      </w:r>
    </w:p>
    <w:p w:rsidR="00522852" w:rsidRDefault="00522852" w:rsidP="00522852">
      <w:pPr>
        <w:rPr>
          <w:sz w:val="30"/>
          <w:szCs w:val="30"/>
          <w:rtl/>
        </w:rPr>
      </w:pPr>
      <w:r>
        <w:rPr>
          <w:rFonts w:hint="cs"/>
          <w:sz w:val="30"/>
          <w:szCs w:val="30"/>
          <w:rtl/>
        </w:rPr>
        <w:t>1.جسيم صانع حلزوني الشكل يحوي صباغ اليخضور وهذا ما</w:t>
      </w:r>
      <w:r w:rsidR="00862D36">
        <w:rPr>
          <w:rFonts w:hint="cs"/>
          <w:sz w:val="30"/>
          <w:szCs w:val="30"/>
          <w:rtl/>
        </w:rPr>
        <w:t xml:space="preserve"> يفسر أن الطحلب ذاتي التغذية .</w:t>
      </w:r>
    </w:p>
    <w:p w:rsidR="00522852" w:rsidRDefault="00522852" w:rsidP="00522852">
      <w:pPr>
        <w:rPr>
          <w:sz w:val="30"/>
          <w:szCs w:val="30"/>
          <w:rtl/>
        </w:rPr>
      </w:pPr>
      <w:r>
        <w:rPr>
          <w:rFonts w:hint="cs"/>
          <w:sz w:val="30"/>
          <w:szCs w:val="30"/>
          <w:rtl/>
        </w:rPr>
        <w:t>2.(فجوة كبيرة واحدة إنها تجعل الخيوط طافية على سطح الماء للحصول على ضوء الشمس</w:t>
      </w:r>
    </w:p>
    <w:p w:rsidR="00522852" w:rsidRDefault="00522852" w:rsidP="00522852">
      <w:pPr>
        <w:rPr>
          <w:sz w:val="30"/>
          <w:szCs w:val="30"/>
          <w:rtl/>
        </w:rPr>
      </w:pPr>
      <w:r>
        <w:rPr>
          <w:rFonts w:hint="cs"/>
          <w:sz w:val="30"/>
          <w:szCs w:val="30"/>
          <w:rtl/>
        </w:rPr>
        <w:t>3.سيتوبلاسما.</w:t>
      </w:r>
    </w:p>
    <w:p w:rsidR="00522852" w:rsidRDefault="00522852" w:rsidP="00522852">
      <w:pPr>
        <w:rPr>
          <w:sz w:val="30"/>
          <w:szCs w:val="30"/>
          <w:rtl/>
        </w:rPr>
      </w:pPr>
      <w:r>
        <w:rPr>
          <w:rFonts w:hint="cs"/>
          <w:sz w:val="30"/>
          <w:szCs w:val="30"/>
          <w:rtl/>
        </w:rPr>
        <w:t>4.نواة كبيرة مركزية.</w:t>
      </w:r>
    </w:p>
    <w:p w:rsidR="00522852" w:rsidRDefault="00522852" w:rsidP="00522852">
      <w:pPr>
        <w:rPr>
          <w:sz w:val="30"/>
          <w:szCs w:val="30"/>
          <w:rtl/>
        </w:rPr>
      </w:pPr>
      <w:r>
        <w:rPr>
          <w:rFonts w:hint="cs"/>
          <w:sz w:val="30"/>
          <w:szCs w:val="30"/>
          <w:rtl/>
        </w:rPr>
        <w:t xml:space="preserve">يتكاثر </w:t>
      </w:r>
      <w:proofErr w:type="spellStart"/>
      <w:r>
        <w:rPr>
          <w:rFonts w:hint="cs"/>
          <w:sz w:val="30"/>
          <w:szCs w:val="30"/>
          <w:rtl/>
        </w:rPr>
        <w:t>السيتوبلاسما</w:t>
      </w:r>
      <w:proofErr w:type="spellEnd"/>
      <w:r>
        <w:rPr>
          <w:rFonts w:hint="cs"/>
          <w:sz w:val="30"/>
          <w:szCs w:val="30"/>
          <w:rtl/>
        </w:rPr>
        <w:t xml:space="preserve"> في الظروف الغير المناسبة جنسيا بانتقال محتوى الخلية على الخلية المقابلة </w:t>
      </w:r>
      <w:proofErr w:type="spellStart"/>
      <w:r>
        <w:rPr>
          <w:rFonts w:hint="cs"/>
          <w:sz w:val="30"/>
          <w:szCs w:val="30"/>
          <w:rtl/>
        </w:rPr>
        <w:t>ليندمجان</w:t>
      </w:r>
      <w:proofErr w:type="spellEnd"/>
      <w:r>
        <w:rPr>
          <w:rFonts w:hint="cs"/>
          <w:sz w:val="30"/>
          <w:szCs w:val="30"/>
          <w:rtl/>
        </w:rPr>
        <w:t xml:space="preserve"> ويشكلان البيضة الملقحة وعندما تتحسن الظروف يحصل للبيضة الملقحة انقسام ينتج عنه خلية تنتش لتعطي خيط </w:t>
      </w:r>
      <w:proofErr w:type="spellStart"/>
      <w:r>
        <w:rPr>
          <w:rFonts w:hint="cs"/>
          <w:sz w:val="30"/>
          <w:szCs w:val="30"/>
          <w:rtl/>
        </w:rPr>
        <w:t>سبيروجيرا</w:t>
      </w:r>
      <w:proofErr w:type="spellEnd"/>
      <w:r>
        <w:rPr>
          <w:rFonts w:hint="cs"/>
          <w:sz w:val="30"/>
          <w:szCs w:val="30"/>
          <w:rtl/>
        </w:rPr>
        <w:t xml:space="preserve"> جديد أما في الظروف المناسبة يت</w:t>
      </w:r>
      <w:r w:rsidR="00862D36">
        <w:rPr>
          <w:rFonts w:hint="cs"/>
          <w:sz w:val="30"/>
          <w:szCs w:val="30"/>
          <w:rtl/>
        </w:rPr>
        <w:t>كاثر لا جنسيا بالانشطار العرضي.&gt;</w:t>
      </w:r>
    </w:p>
    <w:p w:rsidR="00522852" w:rsidRDefault="00522852" w:rsidP="00522852">
      <w:pPr>
        <w:rPr>
          <w:sz w:val="30"/>
          <w:szCs w:val="30"/>
          <w:rtl/>
        </w:rPr>
      </w:pPr>
    </w:p>
    <w:p w:rsidR="00862D36" w:rsidRDefault="00862D36" w:rsidP="00522852">
      <w:pPr>
        <w:rPr>
          <w:sz w:val="30"/>
          <w:szCs w:val="30"/>
          <w:rtl/>
        </w:rPr>
      </w:pPr>
    </w:p>
    <w:p w:rsidR="00862D36" w:rsidRDefault="00862D36" w:rsidP="00522852">
      <w:pPr>
        <w:rPr>
          <w:sz w:val="30"/>
          <w:szCs w:val="30"/>
          <w:rtl/>
        </w:rPr>
      </w:pPr>
    </w:p>
    <w:p w:rsidR="00862D36" w:rsidRDefault="00862D36" w:rsidP="00522852">
      <w:pPr>
        <w:rPr>
          <w:sz w:val="30"/>
          <w:szCs w:val="30"/>
          <w:rtl/>
        </w:rPr>
      </w:pPr>
    </w:p>
    <w:p w:rsidR="00862D36" w:rsidRDefault="00862D36" w:rsidP="00522852">
      <w:pPr>
        <w:rPr>
          <w:sz w:val="30"/>
          <w:szCs w:val="30"/>
          <w:rtl/>
        </w:rPr>
      </w:pPr>
    </w:p>
    <w:p w:rsidR="0001338A" w:rsidRPr="0001338A" w:rsidRDefault="00862D36" w:rsidP="0001338A">
      <w:pPr>
        <w:rPr>
          <w:sz w:val="20"/>
          <w:szCs w:val="20"/>
          <w:rtl/>
        </w:rPr>
      </w:pPr>
      <w:r w:rsidRPr="0001338A">
        <w:rPr>
          <w:rFonts w:hint="cs"/>
          <w:sz w:val="20"/>
          <w:szCs w:val="20"/>
          <w:rtl/>
        </w:rPr>
        <w:t>&lt;&gt;كتاب علم الأحياء والأرض ال</w:t>
      </w:r>
      <w:r w:rsidR="008954F5" w:rsidRPr="0001338A">
        <w:rPr>
          <w:rFonts w:hint="cs"/>
          <w:sz w:val="20"/>
          <w:szCs w:val="20"/>
          <w:rtl/>
        </w:rPr>
        <w:t>صف السابع2014_2015م ص 68_69</w:t>
      </w:r>
    </w:p>
    <w:p w:rsidR="00522852" w:rsidRDefault="007B2021" w:rsidP="00522852">
      <w:pPr>
        <w:rPr>
          <w:sz w:val="30"/>
          <w:szCs w:val="30"/>
          <w:rtl/>
        </w:rPr>
      </w:pPr>
      <w:r>
        <w:rPr>
          <w:rFonts w:hint="cs"/>
          <w:sz w:val="30"/>
          <w:szCs w:val="30"/>
          <w:rtl/>
        </w:rPr>
        <w:lastRenderedPageBreak/>
        <w:t>(</w:t>
      </w:r>
      <w:r w:rsidR="00522852">
        <w:rPr>
          <w:rFonts w:hint="cs"/>
          <w:sz w:val="30"/>
          <w:szCs w:val="30"/>
          <w:rtl/>
        </w:rPr>
        <w:t xml:space="preserve">طحلب </w:t>
      </w:r>
      <w:proofErr w:type="spellStart"/>
      <w:r w:rsidR="00522852">
        <w:rPr>
          <w:rFonts w:hint="cs"/>
          <w:sz w:val="30"/>
          <w:szCs w:val="30"/>
          <w:rtl/>
        </w:rPr>
        <w:t>الكلاميدوموناس</w:t>
      </w:r>
      <w:proofErr w:type="spellEnd"/>
      <w:r w:rsidR="00522852">
        <w:rPr>
          <w:rFonts w:hint="cs"/>
          <w:sz w:val="30"/>
          <w:szCs w:val="30"/>
          <w:rtl/>
        </w:rPr>
        <w:t>:</w:t>
      </w:r>
    </w:p>
    <w:p w:rsidR="00522852" w:rsidRDefault="00522852" w:rsidP="00522852">
      <w:pPr>
        <w:rPr>
          <w:sz w:val="30"/>
          <w:szCs w:val="30"/>
          <w:rtl/>
        </w:rPr>
      </w:pPr>
      <w:r>
        <w:rPr>
          <w:rFonts w:hint="cs"/>
          <w:sz w:val="30"/>
          <w:szCs w:val="30"/>
          <w:rtl/>
        </w:rPr>
        <w:t>إنه طحلب وحيد خلية مزود ب:</w:t>
      </w:r>
    </w:p>
    <w:p w:rsidR="00522852" w:rsidRDefault="00522852" w:rsidP="00522852">
      <w:pPr>
        <w:rPr>
          <w:sz w:val="30"/>
          <w:szCs w:val="30"/>
          <w:rtl/>
        </w:rPr>
      </w:pPr>
      <w:r>
        <w:rPr>
          <w:rFonts w:hint="cs"/>
          <w:sz w:val="30"/>
          <w:szCs w:val="30"/>
          <w:rtl/>
        </w:rPr>
        <w:t xml:space="preserve">.سوطين للحركة </w:t>
      </w:r>
    </w:p>
    <w:p w:rsidR="00522852" w:rsidRDefault="00522852" w:rsidP="00522852">
      <w:pPr>
        <w:rPr>
          <w:sz w:val="30"/>
          <w:szCs w:val="30"/>
          <w:rtl/>
        </w:rPr>
      </w:pPr>
      <w:r>
        <w:rPr>
          <w:rFonts w:hint="cs"/>
          <w:sz w:val="30"/>
          <w:szCs w:val="30"/>
          <w:rtl/>
        </w:rPr>
        <w:t>.نواة</w:t>
      </w:r>
    </w:p>
    <w:p w:rsidR="00522852" w:rsidRDefault="00522852" w:rsidP="00522852">
      <w:pPr>
        <w:rPr>
          <w:sz w:val="30"/>
          <w:szCs w:val="30"/>
          <w:rtl/>
        </w:rPr>
      </w:pPr>
      <w:r>
        <w:rPr>
          <w:rFonts w:hint="cs"/>
          <w:sz w:val="30"/>
          <w:szCs w:val="30"/>
          <w:rtl/>
        </w:rPr>
        <w:t>.جسيم صانع أخضر</w:t>
      </w:r>
    </w:p>
    <w:p w:rsidR="00522852" w:rsidRDefault="00522852" w:rsidP="00522852">
      <w:pPr>
        <w:rPr>
          <w:sz w:val="30"/>
          <w:szCs w:val="30"/>
          <w:rtl/>
        </w:rPr>
      </w:pPr>
      <w:r>
        <w:rPr>
          <w:rFonts w:hint="cs"/>
          <w:sz w:val="30"/>
          <w:szCs w:val="30"/>
          <w:rtl/>
        </w:rPr>
        <w:t>.فجوتين نابضتين</w:t>
      </w:r>
    </w:p>
    <w:p w:rsidR="00522852" w:rsidRDefault="00522852" w:rsidP="00522852">
      <w:pPr>
        <w:rPr>
          <w:sz w:val="30"/>
          <w:szCs w:val="30"/>
          <w:rtl/>
        </w:rPr>
      </w:pPr>
      <w:r>
        <w:rPr>
          <w:rFonts w:hint="cs"/>
          <w:sz w:val="30"/>
          <w:szCs w:val="30"/>
          <w:rtl/>
        </w:rPr>
        <w:t xml:space="preserve">.بقعة عينية (سمة حمراء)تتأثر بالضوء </w:t>
      </w:r>
    </w:p>
    <w:p w:rsidR="00522852" w:rsidRDefault="00522852" w:rsidP="00522852">
      <w:pPr>
        <w:rPr>
          <w:sz w:val="30"/>
          <w:szCs w:val="30"/>
          <w:rtl/>
        </w:rPr>
      </w:pPr>
      <w:r>
        <w:rPr>
          <w:rFonts w:hint="cs"/>
          <w:sz w:val="30"/>
          <w:szCs w:val="30"/>
          <w:rtl/>
        </w:rPr>
        <w:t>.مركز تكوين النشاء(</w:t>
      </w:r>
      <w:proofErr w:type="spellStart"/>
      <w:r>
        <w:rPr>
          <w:rFonts w:hint="cs"/>
          <w:sz w:val="30"/>
          <w:szCs w:val="30"/>
          <w:rtl/>
        </w:rPr>
        <w:t>البيرينوئيد</w:t>
      </w:r>
      <w:proofErr w:type="spellEnd"/>
      <w:r>
        <w:rPr>
          <w:rFonts w:hint="cs"/>
          <w:sz w:val="30"/>
          <w:szCs w:val="30"/>
          <w:rtl/>
        </w:rPr>
        <w:t>).</w:t>
      </w:r>
    </w:p>
    <w:p w:rsidR="00522852" w:rsidRDefault="00522852" w:rsidP="00522852">
      <w:pPr>
        <w:rPr>
          <w:sz w:val="30"/>
          <w:szCs w:val="30"/>
          <w:rtl/>
        </w:rPr>
      </w:pPr>
      <w:r>
        <w:rPr>
          <w:rFonts w:hint="cs"/>
          <w:sz w:val="30"/>
          <w:szCs w:val="30"/>
          <w:rtl/>
        </w:rPr>
        <w:t xml:space="preserve">تتكاثر </w:t>
      </w:r>
      <w:proofErr w:type="spellStart"/>
      <w:r>
        <w:rPr>
          <w:rFonts w:hint="cs"/>
          <w:sz w:val="30"/>
          <w:szCs w:val="30"/>
          <w:rtl/>
        </w:rPr>
        <w:t>الكلاميدوموناس</w:t>
      </w:r>
      <w:proofErr w:type="spellEnd"/>
      <w:r>
        <w:rPr>
          <w:rFonts w:hint="cs"/>
          <w:sz w:val="30"/>
          <w:szCs w:val="30"/>
          <w:rtl/>
        </w:rPr>
        <w:t xml:space="preserve"> في الظروف المناسبة لا جنسي</w:t>
      </w:r>
      <w:r w:rsidR="007B2021">
        <w:rPr>
          <w:rFonts w:hint="cs"/>
          <w:sz w:val="30"/>
          <w:szCs w:val="30"/>
          <w:rtl/>
        </w:rPr>
        <w:t xml:space="preserve">اً بالانشطار </w:t>
      </w:r>
      <w:r>
        <w:rPr>
          <w:rFonts w:hint="cs"/>
          <w:sz w:val="30"/>
          <w:szCs w:val="30"/>
          <w:rtl/>
        </w:rPr>
        <w:t>.</w:t>
      </w:r>
      <w:r w:rsidR="007B2021">
        <w:rPr>
          <w:rFonts w:hint="cs"/>
          <w:sz w:val="30"/>
          <w:szCs w:val="30"/>
          <w:rtl/>
        </w:rPr>
        <w:t>)</w:t>
      </w:r>
    </w:p>
    <w:p w:rsidR="00522852" w:rsidRDefault="00705949" w:rsidP="00522852">
      <w:pPr>
        <w:rPr>
          <w:sz w:val="30"/>
          <w:szCs w:val="30"/>
          <w:rtl/>
        </w:rPr>
      </w:pPr>
      <w:r>
        <w:rPr>
          <w:rFonts w:hint="cs"/>
          <w:sz w:val="30"/>
          <w:szCs w:val="30"/>
          <w:rtl/>
        </w:rPr>
        <w:t>&lt;</w:t>
      </w:r>
      <w:r w:rsidR="00162820">
        <w:rPr>
          <w:rFonts w:hint="cs"/>
          <w:sz w:val="30"/>
          <w:szCs w:val="30"/>
          <w:rtl/>
        </w:rPr>
        <w:t xml:space="preserve">وأيضا تتكون </w:t>
      </w:r>
      <w:proofErr w:type="spellStart"/>
      <w:r w:rsidR="00162820">
        <w:rPr>
          <w:rFonts w:hint="cs"/>
          <w:sz w:val="30"/>
          <w:szCs w:val="30"/>
          <w:rtl/>
        </w:rPr>
        <w:t>الأشنيات</w:t>
      </w:r>
      <w:proofErr w:type="spellEnd"/>
      <w:r w:rsidR="00162820">
        <w:rPr>
          <w:rFonts w:hint="cs"/>
          <w:sz w:val="30"/>
          <w:szCs w:val="30"/>
          <w:rtl/>
        </w:rPr>
        <w:t xml:space="preserve"> من فطر وطحلب أو فطر وجراثيم خضراء </w:t>
      </w:r>
      <w:proofErr w:type="spellStart"/>
      <w:r w:rsidR="00162820">
        <w:rPr>
          <w:rFonts w:hint="cs"/>
          <w:sz w:val="30"/>
          <w:szCs w:val="30"/>
          <w:rtl/>
        </w:rPr>
        <w:t>مزرقة,والعلاقة</w:t>
      </w:r>
      <w:proofErr w:type="spellEnd"/>
      <w:r w:rsidR="00162820">
        <w:rPr>
          <w:rFonts w:hint="cs"/>
          <w:sz w:val="30"/>
          <w:szCs w:val="30"/>
          <w:rtl/>
        </w:rPr>
        <w:t xml:space="preserve"> بينهما تقايض.</w:t>
      </w:r>
      <w:r>
        <w:rPr>
          <w:rFonts w:hint="cs"/>
          <w:sz w:val="30"/>
          <w:szCs w:val="30"/>
          <w:rtl/>
        </w:rPr>
        <w:t>&gt;</w:t>
      </w:r>
    </w:p>
    <w:p w:rsidR="00522852" w:rsidRDefault="00522852" w:rsidP="00522852">
      <w:pPr>
        <w:rPr>
          <w:sz w:val="30"/>
          <w:szCs w:val="30"/>
          <w:rtl/>
        </w:rPr>
      </w:pPr>
    </w:p>
    <w:p w:rsidR="00522852" w:rsidRDefault="00522852" w:rsidP="00522852">
      <w:pPr>
        <w:rPr>
          <w:sz w:val="30"/>
          <w:szCs w:val="30"/>
          <w:rtl/>
        </w:rPr>
      </w:pPr>
    </w:p>
    <w:p w:rsidR="00522852" w:rsidRDefault="00522852" w:rsidP="00522852">
      <w:pPr>
        <w:rPr>
          <w:sz w:val="30"/>
          <w:szCs w:val="30"/>
          <w:rtl/>
        </w:rPr>
      </w:pPr>
    </w:p>
    <w:p w:rsidR="00522852" w:rsidRDefault="00522852" w:rsidP="00522852">
      <w:pPr>
        <w:rPr>
          <w:sz w:val="30"/>
          <w:szCs w:val="30"/>
          <w:rtl/>
        </w:rPr>
      </w:pPr>
    </w:p>
    <w:p w:rsidR="00522852" w:rsidRDefault="00522852" w:rsidP="00522852">
      <w:pPr>
        <w:rPr>
          <w:sz w:val="30"/>
          <w:szCs w:val="30"/>
          <w:rtl/>
        </w:rPr>
      </w:pPr>
    </w:p>
    <w:p w:rsidR="00522852" w:rsidRDefault="00522852" w:rsidP="00522852">
      <w:pPr>
        <w:rPr>
          <w:sz w:val="30"/>
          <w:szCs w:val="30"/>
          <w:rtl/>
        </w:rPr>
      </w:pPr>
    </w:p>
    <w:p w:rsidR="00522852" w:rsidRDefault="00522852" w:rsidP="00522852">
      <w:pPr>
        <w:rPr>
          <w:sz w:val="30"/>
          <w:szCs w:val="30"/>
          <w:rtl/>
        </w:rPr>
      </w:pPr>
    </w:p>
    <w:p w:rsidR="00522852" w:rsidRDefault="00522852" w:rsidP="00522852">
      <w:pPr>
        <w:rPr>
          <w:sz w:val="30"/>
          <w:szCs w:val="30"/>
          <w:rtl/>
        </w:rPr>
      </w:pPr>
    </w:p>
    <w:p w:rsidR="00522852" w:rsidRDefault="00522852" w:rsidP="00522852">
      <w:pPr>
        <w:rPr>
          <w:sz w:val="30"/>
          <w:szCs w:val="30"/>
          <w:rtl/>
        </w:rPr>
      </w:pPr>
    </w:p>
    <w:p w:rsidR="008579DD" w:rsidRDefault="008579DD" w:rsidP="007B2021">
      <w:pPr>
        <w:rPr>
          <w:sz w:val="20"/>
          <w:szCs w:val="20"/>
          <w:rtl/>
        </w:rPr>
      </w:pPr>
    </w:p>
    <w:p w:rsidR="008579DD" w:rsidRDefault="008579DD" w:rsidP="007B2021">
      <w:pPr>
        <w:rPr>
          <w:sz w:val="20"/>
          <w:szCs w:val="20"/>
          <w:rtl/>
        </w:rPr>
      </w:pPr>
    </w:p>
    <w:p w:rsidR="007B2021" w:rsidRPr="007B2021" w:rsidRDefault="00705949" w:rsidP="007B2021">
      <w:pPr>
        <w:rPr>
          <w:sz w:val="20"/>
          <w:szCs w:val="20"/>
          <w:rtl/>
        </w:rPr>
      </w:pPr>
      <w:r w:rsidRPr="007B2021">
        <w:rPr>
          <w:rFonts w:hint="cs"/>
          <w:sz w:val="20"/>
          <w:szCs w:val="20"/>
          <w:rtl/>
        </w:rPr>
        <w:t>&lt;&gt;كتاب علم الأحياء والأرض الصف السابع 2014_2015</w:t>
      </w:r>
      <w:r w:rsidR="007B2021" w:rsidRPr="007B2021">
        <w:rPr>
          <w:rFonts w:hint="cs"/>
          <w:sz w:val="20"/>
          <w:szCs w:val="20"/>
          <w:rtl/>
        </w:rPr>
        <w:t>م ص 80</w:t>
      </w:r>
    </w:p>
    <w:p w:rsidR="008579DD" w:rsidRDefault="00BD19CD" w:rsidP="008579DD">
      <w:pPr>
        <w:rPr>
          <w:sz w:val="20"/>
          <w:szCs w:val="20"/>
          <w:rtl/>
        </w:rPr>
      </w:pPr>
      <w:r w:rsidRPr="00837E28">
        <w:rPr>
          <w:rFonts w:hint="cs"/>
          <w:sz w:val="20"/>
          <w:szCs w:val="20"/>
          <w:rtl/>
        </w:rPr>
        <w:t>()كتاب علم الأحياء والأرض الصف السابع2014_2015م</w:t>
      </w:r>
      <w:r w:rsidR="00837E28" w:rsidRPr="00837E28">
        <w:rPr>
          <w:rFonts w:hint="cs"/>
          <w:sz w:val="20"/>
          <w:szCs w:val="20"/>
          <w:rtl/>
        </w:rPr>
        <w:t xml:space="preserve"> ص68</w:t>
      </w:r>
    </w:p>
    <w:p w:rsidR="00522852" w:rsidRPr="008579DD" w:rsidRDefault="008579DD" w:rsidP="008579DD">
      <w:pPr>
        <w:rPr>
          <w:sz w:val="20"/>
          <w:szCs w:val="20"/>
          <w:rtl/>
        </w:rPr>
      </w:pPr>
      <w:r>
        <w:rPr>
          <w:rFonts w:hint="cs"/>
          <w:sz w:val="40"/>
          <w:szCs w:val="40"/>
          <w:rtl/>
        </w:rPr>
        <w:lastRenderedPageBreak/>
        <w:t xml:space="preserve">الفصل </w:t>
      </w:r>
      <w:proofErr w:type="spellStart"/>
      <w:r>
        <w:rPr>
          <w:rFonts w:hint="cs"/>
          <w:sz w:val="40"/>
          <w:szCs w:val="40"/>
          <w:rtl/>
        </w:rPr>
        <w:t>الرابع</w:t>
      </w:r>
      <w:r w:rsidR="00576039">
        <w:rPr>
          <w:rFonts w:hint="cs"/>
          <w:sz w:val="40"/>
          <w:szCs w:val="40"/>
          <w:rtl/>
        </w:rPr>
        <w:t>:</w:t>
      </w:r>
      <w:r w:rsidR="00522852">
        <w:rPr>
          <w:rFonts w:hint="cs"/>
          <w:sz w:val="40"/>
          <w:szCs w:val="40"/>
          <w:rtl/>
        </w:rPr>
        <w:t>حلقة</w:t>
      </w:r>
      <w:proofErr w:type="spellEnd"/>
      <w:r w:rsidR="00522852">
        <w:rPr>
          <w:rFonts w:hint="cs"/>
          <w:sz w:val="40"/>
          <w:szCs w:val="40"/>
          <w:rtl/>
        </w:rPr>
        <w:t xml:space="preserve"> حياة الطحلب:</w:t>
      </w:r>
    </w:p>
    <w:p w:rsidR="00522852" w:rsidRDefault="00522852" w:rsidP="00522852">
      <w:pPr>
        <w:rPr>
          <w:sz w:val="30"/>
          <w:szCs w:val="30"/>
          <w:rtl/>
        </w:rPr>
      </w:pPr>
      <w:r>
        <w:rPr>
          <w:rFonts w:hint="cs"/>
          <w:sz w:val="30"/>
          <w:szCs w:val="30"/>
          <w:rtl/>
        </w:rPr>
        <w:t xml:space="preserve">تنتج العديد من الطحالب نباتات جديدة ,عن طريق الانقسام البسيط , لتصنع خليتين جديدتين تعرفان ((باسم </w:t>
      </w:r>
      <w:proofErr w:type="spellStart"/>
      <w:r>
        <w:rPr>
          <w:sz w:val="30"/>
          <w:szCs w:val="30"/>
        </w:rPr>
        <w:t>daughtercells</w:t>
      </w:r>
      <w:proofErr w:type="spellEnd"/>
      <w:r>
        <w:rPr>
          <w:rFonts w:hint="cs"/>
          <w:sz w:val="30"/>
          <w:szCs w:val="30"/>
          <w:rtl/>
        </w:rPr>
        <w:t>)) الخليتان الابنتان)).</w:t>
      </w:r>
    </w:p>
    <w:p w:rsidR="00522852" w:rsidRDefault="00522852" w:rsidP="00522852">
      <w:pPr>
        <w:rPr>
          <w:sz w:val="30"/>
          <w:szCs w:val="30"/>
          <w:rtl/>
        </w:rPr>
      </w:pPr>
      <w:r>
        <w:rPr>
          <w:rFonts w:hint="cs"/>
          <w:sz w:val="30"/>
          <w:szCs w:val="30"/>
          <w:rtl/>
        </w:rPr>
        <w:t xml:space="preserve">وخيطيات من الطحالب الخضراء ,والطحالب الزرقاء </w:t>
      </w:r>
      <w:r>
        <w:rPr>
          <w:sz w:val="30"/>
          <w:szCs w:val="30"/>
          <w:rtl/>
        </w:rPr>
        <w:t>–</w:t>
      </w:r>
      <w:r>
        <w:rPr>
          <w:rFonts w:hint="cs"/>
          <w:sz w:val="30"/>
          <w:szCs w:val="30"/>
          <w:rtl/>
        </w:rPr>
        <w:t>الخضراء تنتشر عن طريق التشظي &lt;&lt;</w:t>
      </w:r>
      <w:r>
        <w:rPr>
          <w:sz w:val="30"/>
          <w:szCs w:val="30"/>
        </w:rPr>
        <w:t>fragmentation</w:t>
      </w:r>
      <w:r>
        <w:rPr>
          <w:rFonts w:hint="cs"/>
          <w:sz w:val="30"/>
          <w:szCs w:val="30"/>
          <w:rtl/>
        </w:rPr>
        <w:t xml:space="preserve">&gt;&gt;بحيث أن الخيوط القصيرة تتحطم ,وتنمو في داخل النباتات الجديدة .وأحياناً كثيرة بأشكال </w:t>
      </w:r>
      <w:proofErr w:type="spellStart"/>
      <w:r>
        <w:rPr>
          <w:rFonts w:hint="cs"/>
          <w:sz w:val="30"/>
          <w:szCs w:val="30"/>
          <w:rtl/>
        </w:rPr>
        <w:t>البوغ</w:t>
      </w:r>
      <w:proofErr w:type="spellEnd"/>
      <w:r>
        <w:rPr>
          <w:rFonts w:hint="cs"/>
          <w:sz w:val="30"/>
          <w:szCs w:val="30"/>
          <w:rtl/>
        </w:rPr>
        <w:t xml:space="preserve"> الحيواني &lt;&lt;</w:t>
      </w:r>
      <w:r>
        <w:rPr>
          <w:sz w:val="30"/>
          <w:szCs w:val="30"/>
        </w:rPr>
        <w:t>Zoospore</w:t>
      </w:r>
      <w:r>
        <w:rPr>
          <w:rFonts w:hint="cs"/>
          <w:sz w:val="30"/>
          <w:szCs w:val="30"/>
          <w:rtl/>
        </w:rPr>
        <w:t xml:space="preserve">&gt;&gt;- وهو </w:t>
      </w:r>
      <w:proofErr w:type="spellStart"/>
      <w:r>
        <w:rPr>
          <w:rFonts w:hint="cs"/>
          <w:sz w:val="30"/>
          <w:szCs w:val="30"/>
          <w:rtl/>
        </w:rPr>
        <w:t>بوغ</w:t>
      </w:r>
      <w:proofErr w:type="spellEnd"/>
      <w:r>
        <w:rPr>
          <w:rFonts w:hint="cs"/>
          <w:sz w:val="30"/>
          <w:szCs w:val="30"/>
          <w:rtl/>
        </w:rPr>
        <w:t xml:space="preserve"> في الفطور </w:t>
      </w:r>
      <w:proofErr w:type="spellStart"/>
      <w:r>
        <w:rPr>
          <w:rFonts w:hint="cs"/>
          <w:sz w:val="30"/>
          <w:szCs w:val="30"/>
          <w:rtl/>
        </w:rPr>
        <w:t>والأشنات</w:t>
      </w:r>
      <w:proofErr w:type="spellEnd"/>
      <w:r>
        <w:rPr>
          <w:rFonts w:hint="cs"/>
          <w:sz w:val="30"/>
          <w:szCs w:val="30"/>
          <w:rtl/>
        </w:rPr>
        <w:t xml:space="preserve"> له قدرة على الحركة.</w:t>
      </w:r>
    </w:p>
    <w:p w:rsidR="00522852" w:rsidRDefault="00522852" w:rsidP="00522852">
      <w:pPr>
        <w:rPr>
          <w:sz w:val="30"/>
          <w:szCs w:val="30"/>
          <w:rtl/>
        </w:rPr>
      </w:pPr>
      <w:proofErr w:type="spellStart"/>
      <w:r>
        <w:rPr>
          <w:rFonts w:hint="cs"/>
          <w:sz w:val="30"/>
          <w:szCs w:val="30"/>
          <w:rtl/>
        </w:rPr>
        <w:t>وخلاية</w:t>
      </w:r>
      <w:proofErr w:type="spellEnd"/>
      <w:r>
        <w:rPr>
          <w:rFonts w:hint="cs"/>
          <w:sz w:val="30"/>
          <w:szCs w:val="30"/>
          <w:rtl/>
        </w:rPr>
        <w:t xml:space="preserve"> خاصة على طول الخيط في </w:t>
      </w:r>
      <w:proofErr w:type="spellStart"/>
      <w:r>
        <w:rPr>
          <w:rFonts w:hint="cs"/>
          <w:sz w:val="30"/>
          <w:szCs w:val="30"/>
          <w:rtl/>
        </w:rPr>
        <w:t>أويدوغونيوم</w:t>
      </w:r>
      <w:proofErr w:type="spellEnd"/>
      <w:r>
        <w:rPr>
          <w:rFonts w:hint="cs"/>
          <w:sz w:val="30"/>
          <w:szCs w:val="30"/>
          <w:rtl/>
        </w:rPr>
        <w:t xml:space="preserve"> &lt;&lt;</w:t>
      </w:r>
      <w:proofErr w:type="spellStart"/>
      <w:r>
        <w:rPr>
          <w:sz w:val="30"/>
          <w:szCs w:val="30"/>
        </w:rPr>
        <w:t>oedogonium</w:t>
      </w:r>
      <w:proofErr w:type="spellEnd"/>
      <w:r>
        <w:rPr>
          <w:rFonts w:hint="cs"/>
          <w:sz w:val="30"/>
          <w:szCs w:val="30"/>
          <w:rtl/>
        </w:rPr>
        <w:t xml:space="preserve">&gt;&gt;تطلق كل خلية منها بوغاً حيوانياً يملك حلقة من السياط عند نهايتها تسمح للخلية بالسباحة عبر المياه .وتحتوي الخلية على </w:t>
      </w:r>
      <w:proofErr w:type="spellStart"/>
      <w:r>
        <w:rPr>
          <w:rFonts w:hint="cs"/>
          <w:sz w:val="30"/>
          <w:szCs w:val="30"/>
          <w:rtl/>
        </w:rPr>
        <w:t>شلاميدومونا</w:t>
      </w:r>
      <w:proofErr w:type="spellEnd"/>
      <w:r>
        <w:rPr>
          <w:rFonts w:hint="cs"/>
          <w:sz w:val="30"/>
          <w:szCs w:val="30"/>
          <w:rtl/>
        </w:rPr>
        <w:t xml:space="preserve"> &lt;&lt;</w:t>
      </w:r>
      <w:proofErr w:type="spellStart"/>
      <w:r>
        <w:rPr>
          <w:sz w:val="30"/>
          <w:szCs w:val="30"/>
        </w:rPr>
        <w:t>chlamidomonas</w:t>
      </w:r>
      <w:proofErr w:type="spellEnd"/>
      <w:r>
        <w:rPr>
          <w:rFonts w:hint="cs"/>
          <w:sz w:val="30"/>
          <w:szCs w:val="30"/>
          <w:rtl/>
        </w:rPr>
        <w:t>&gt;&gt;,</w:t>
      </w:r>
      <w:r>
        <w:rPr>
          <w:rFonts w:hint="cs"/>
          <w:sz w:val="30"/>
          <w:szCs w:val="30"/>
          <w:rtl/>
          <w:lang w:bidi="ar-SY"/>
        </w:rPr>
        <w:t xml:space="preserve">الذي ينقسم فيكون اثنين أو أربعة أو ثمانية أبواغ حيوانية </w:t>
      </w:r>
      <w:proofErr w:type="spellStart"/>
      <w:r>
        <w:rPr>
          <w:rFonts w:hint="cs"/>
          <w:sz w:val="30"/>
          <w:szCs w:val="30"/>
          <w:rtl/>
          <w:lang w:bidi="ar-SY"/>
        </w:rPr>
        <w:t>متحركة.وهذه</w:t>
      </w:r>
      <w:proofErr w:type="spellEnd"/>
      <w:r>
        <w:rPr>
          <w:rFonts w:hint="cs"/>
          <w:sz w:val="30"/>
          <w:szCs w:val="30"/>
          <w:rtl/>
          <w:lang w:bidi="ar-SY"/>
        </w:rPr>
        <w:t xml:space="preserve"> الأبواغ  الحيوانية</w:t>
      </w:r>
      <w:r w:rsidR="009C2E2A">
        <w:rPr>
          <w:rFonts w:hint="cs"/>
          <w:sz w:val="30"/>
          <w:szCs w:val="30"/>
          <w:rtl/>
          <w:lang w:bidi="ar-SY"/>
        </w:rPr>
        <w:t xml:space="preserve"> </w:t>
      </w:r>
      <w:r>
        <w:rPr>
          <w:rFonts w:hint="cs"/>
          <w:sz w:val="30"/>
          <w:szCs w:val="30"/>
          <w:rtl/>
          <w:lang w:bidi="ar-SY"/>
        </w:rPr>
        <w:t xml:space="preserve">تنمو بداخل النباتات </w:t>
      </w:r>
      <w:proofErr w:type="spellStart"/>
      <w:r>
        <w:rPr>
          <w:rFonts w:hint="cs"/>
          <w:sz w:val="30"/>
          <w:szCs w:val="30"/>
          <w:rtl/>
          <w:lang w:bidi="ar-SY"/>
        </w:rPr>
        <w:t>الجديدة,وعملية</w:t>
      </w:r>
      <w:proofErr w:type="spellEnd"/>
      <w:r>
        <w:rPr>
          <w:rFonts w:hint="cs"/>
          <w:sz w:val="30"/>
          <w:szCs w:val="30"/>
          <w:rtl/>
          <w:lang w:bidi="ar-SY"/>
        </w:rPr>
        <w:t xml:space="preserve"> صنع نباتات جديدة بهذه الطريقة تعرف بالتكاثر النبات</w:t>
      </w:r>
      <w:proofErr w:type="spellStart"/>
      <w:r>
        <w:rPr>
          <w:rFonts w:hint="cs"/>
          <w:sz w:val="30"/>
          <w:szCs w:val="30"/>
          <w:rtl/>
        </w:rPr>
        <w:t>ي.فعندما</w:t>
      </w:r>
      <w:proofErr w:type="spellEnd"/>
      <w:r>
        <w:rPr>
          <w:rFonts w:hint="cs"/>
          <w:sz w:val="30"/>
          <w:szCs w:val="30"/>
          <w:rtl/>
        </w:rPr>
        <w:t xml:space="preserve"> تنقسم الخلية تعطي خليتين أختين مثلمتين إحداهما بجانب </w:t>
      </w:r>
      <w:proofErr w:type="spellStart"/>
      <w:r>
        <w:rPr>
          <w:rFonts w:hint="cs"/>
          <w:sz w:val="30"/>
          <w:szCs w:val="30"/>
          <w:rtl/>
        </w:rPr>
        <w:t>الإخرى</w:t>
      </w:r>
      <w:proofErr w:type="spellEnd"/>
      <w:r>
        <w:rPr>
          <w:rFonts w:hint="cs"/>
          <w:sz w:val="30"/>
          <w:szCs w:val="30"/>
          <w:rtl/>
        </w:rPr>
        <w:t xml:space="preserve"> ,وكل النسل الذي يتكون يكون مفرضاً&lt;&lt;</w:t>
      </w:r>
      <w:proofErr w:type="spellStart"/>
      <w:r>
        <w:rPr>
          <w:sz w:val="30"/>
          <w:szCs w:val="30"/>
        </w:rPr>
        <w:t>indentical</w:t>
      </w:r>
      <w:proofErr w:type="spellEnd"/>
      <w:r>
        <w:rPr>
          <w:rFonts w:hint="cs"/>
          <w:sz w:val="30"/>
          <w:szCs w:val="30"/>
          <w:rtl/>
        </w:rPr>
        <w:t>&gt;&gt; أي فيه تجويف أو فرضة.</w:t>
      </w:r>
    </w:p>
    <w:p w:rsidR="00522852" w:rsidRDefault="00522852" w:rsidP="00522852">
      <w:pPr>
        <w:rPr>
          <w:sz w:val="30"/>
          <w:szCs w:val="30"/>
          <w:rtl/>
        </w:rPr>
      </w:pPr>
      <w:r>
        <w:rPr>
          <w:rFonts w:hint="cs"/>
          <w:sz w:val="30"/>
          <w:szCs w:val="30"/>
          <w:rtl/>
        </w:rPr>
        <w:t>وعندما يتحد طحلبان مستقلان ينتجان وحدات جديدة ,وهذه الطريقة تعرف بالتكاثر الجنسي &lt;&lt;</w:t>
      </w:r>
      <w:r>
        <w:rPr>
          <w:sz w:val="30"/>
          <w:szCs w:val="30"/>
        </w:rPr>
        <w:t>sexual reproduction</w:t>
      </w:r>
      <w:r>
        <w:rPr>
          <w:rFonts w:hint="cs"/>
          <w:sz w:val="30"/>
          <w:szCs w:val="30"/>
          <w:rtl/>
        </w:rPr>
        <w:t xml:space="preserve">&gt;&gt; وهي تعطي فرصة ضئيلة </w:t>
      </w:r>
      <w:proofErr w:type="spellStart"/>
      <w:r>
        <w:rPr>
          <w:rFonts w:hint="cs"/>
          <w:sz w:val="30"/>
          <w:szCs w:val="30"/>
          <w:rtl/>
        </w:rPr>
        <w:t>للتنوع,وتحفظ</w:t>
      </w:r>
      <w:proofErr w:type="spellEnd"/>
      <w:r>
        <w:rPr>
          <w:rFonts w:hint="cs"/>
          <w:sz w:val="30"/>
          <w:szCs w:val="30"/>
          <w:rtl/>
        </w:rPr>
        <w:t xml:space="preserve"> الأنواع بصحة </w:t>
      </w:r>
      <w:proofErr w:type="spellStart"/>
      <w:r>
        <w:rPr>
          <w:rFonts w:hint="cs"/>
          <w:sz w:val="30"/>
          <w:szCs w:val="30"/>
          <w:rtl/>
        </w:rPr>
        <w:t>جيدة.ففي</w:t>
      </w:r>
      <w:proofErr w:type="spellEnd"/>
      <w:r>
        <w:rPr>
          <w:rFonts w:hint="cs"/>
          <w:sz w:val="30"/>
          <w:szCs w:val="30"/>
          <w:rtl/>
        </w:rPr>
        <w:t xml:space="preserve"> الغابات </w:t>
      </w:r>
      <w:proofErr w:type="spellStart"/>
      <w:r>
        <w:rPr>
          <w:rFonts w:hint="cs"/>
          <w:sz w:val="30"/>
          <w:szCs w:val="30"/>
          <w:rtl/>
        </w:rPr>
        <w:t>البسيطة,وفي</w:t>
      </w:r>
      <w:proofErr w:type="spellEnd"/>
      <w:r>
        <w:rPr>
          <w:rFonts w:hint="cs"/>
          <w:sz w:val="30"/>
          <w:szCs w:val="30"/>
          <w:rtl/>
        </w:rPr>
        <w:t xml:space="preserve"> </w:t>
      </w:r>
      <w:proofErr w:type="spellStart"/>
      <w:r>
        <w:rPr>
          <w:rFonts w:hint="cs"/>
          <w:sz w:val="30"/>
          <w:szCs w:val="30"/>
          <w:rtl/>
        </w:rPr>
        <w:t>الحيوانات,توجد</w:t>
      </w:r>
      <w:proofErr w:type="spellEnd"/>
      <w:r>
        <w:rPr>
          <w:rFonts w:hint="cs"/>
          <w:sz w:val="30"/>
          <w:szCs w:val="30"/>
          <w:rtl/>
        </w:rPr>
        <w:t xml:space="preserve"> فروق قليلة بين الذكور </w:t>
      </w:r>
      <w:r>
        <w:rPr>
          <w:sz w:val="30"/>
          <w:szCs w:val="30"/>
        </w:rPr>
        <w:t>males</w:t>
      </w:r>
      <w:r>
        <w:rPr>
          <w:rFonts w:hint="cs"/>
          <w:sz w:val="30"/>
          <w:szCs w:val="30"/>
          <w:rtl/>
        </w:rPr>
        <w:t xml:space="preserve"> وبين الإناث </w:t>
      </w:r>
      <w:r>
        <w:rPr>
          <w:sz w:val="30"/>
          <w:szCs w:val="30"/>
        </w:rPr>
        <w:t>females</w:t>
      </w:r>
      <w:proofErr w:type="spellStart"/>
      <w:r>
        <w:rPr>
          <w:rFonts w:hint="cs"/>
          <w:sz w:val="30"/>
          <w:szCs w:val="30"/>
          <w:rtl/>
        </w:rPr>
        <w:t>الشركاء.فبدلاًمن</w:t>
      </w:r>
      <w:proofErr w:type="spellEnd"/>
      <w:r>
        <w:rPr>
          <w:rFonts w:hint="cs"/>
          <w:sz w:val="30"/>
          <w:szCs w:val="30"/>
          <w:rtl/>
        </w:rPr>
        <w:t xml:space="preserve"> إنتاج البذور والأزهار ,تصنع العديد من الطحالب أبواغاً تنمو في الأجيال الآتية.</w:t>
      </w:r>
    </w:p>
    <w:p w:rsidR="00522852" w:rsidRDefault="00522852" w:rsidP="00522852">
      <w:pPr>
        <w:rPr>
          <w:sz w:val="30"/>
          <w:szCs w:val="30"/>
          <w:rtl/>
        </w:rPr>
      </w:pPr>
    </w:p>
    <w:p w:rsidR="00522852" w:rsidRDefault="00522852" w:rsidP="00522852">
      <w:pPr>
        <w:rPr>
          <w:sz w:val="30"/>
          <w:szCs w:val="30"/>
          <w:rtl/>
        </w:rPr>
      </w:pPr>
    </w:p>
    <w:p w:rsidR="00522852" w:rsidRDefault="00522852" w:rsidP="00522852">
      <w:pPr>
        <w:rPr>
          <w:sz w:val="30"/>
          <w:szCs w:val="30"/>
          <w:rtl/>
        </w:rPr>
      </w:pPr>
    </w:p>
    <w:p w:rsidR="00522852" w:rsidRDefault="00522852" w:rsidP="00522852">
      <w:pPr>
        <w:rPr>
          <w:sz w:val="30"/>
          <w:szCs w:val="30"/>
          <w:rtl/>
        </w:rPr>
      </w:pPr>
    </w:p>
    <w:p w:rsidR="00522852" w:rsidRDefault="00522852" w:rsidP="00522852">
      <w:pPr>
        <w:rPr>
          <w:sz w:val="30"/>
          <w:szCs w:val="30"/>
          <w:rtl/>
        </w:rPr>
      </w:pPr>
    </w:p>
    <w:p w:rsidR="00522852" w:rsidRDefault="00522852" w:rsidP="00522852">
      <w:pPr>
        <w:rPr>
          <w:sz w:val="30"/>
          <w:szCs w:val="30"/>
          <w:rtl/>
        </w:rPr>
      </w:pPr>
    </w:p>
    <w:p w:rsidR="00522852" w:rsidRDefault="00522852" w:rsidP="00522852">
      <w:pPr>
        <w:rPr>
          <w:sz w:val="30"/>
          <w:szCs w:val="30"/>
          <w:rtl/>
        </w:rPr>
      </w:pPr>
    </w:p>
    <w:p w:rsidR="00522852" w:rsidRDefault="00522852" w:rsidP="00522852">
      <w:pPr>
        <w:rPr>
          <w:sz w:val="20"/>
          <w:szCs w:val="20"/>
          <w:rtl/>
        </w:rPr>
      </w:pPr>
    </w:p>
    <w:p w:rsidR="00100DF7" w:rsidRPr="00100DF7" w:rsidRDefault="00100DF7" w:rsidP="00522852">
      <w:pPr>
        <w:rPr>
          <w:sz w:val="20"/>
          <w:szCs w:val="20"/>
          <w:rtl/>
        </w:rPr>
      </w:pPr>
      <w:r>
        <w:rPr>
          <w:rFonts w:hint="cs"/>
          <w:sz w:val="20"/>
          <w:szCs w:val="20"/>
          <w:rtl/>
        </w:rPr>
        <w:t>كتاب الطحالب ص 24</w:t>
      </w:r>
    </w:p>
    <w:p w:rsidR="009F1E97" w:rsidRDefault="009F1E97" w:rsidP="009F1E97">
      <w:pPr>
        <w:rPr>
          <w:sz w:val="40"/>
          <w:szCs w:val="40"/>
          <w:rtl/>
          <w:lang w:bidi="ar-SY"/>
        </w:rPr>
      </w:pPr>
      <w:r>
        <w:rPr>
          <w:sz w:val="40"/>
          <w:szCs w:val="40"/>
          <w:rtl/>
          <w:lang w:bidi="ar-SY"/>
        </w:rPr>
        <w:lastRenderedPageBreak/>
        <w:t>الفصل الخامس:</w:t>
      </w:r>
      <w:r w:rsidR="00A32248">
        <w:rPr>
          <w:rFonts w:hint="cs"/>
          <w:sz w:val="40"/>
          <w:szCs w:val="40"/>
          <w:rtl/>
          <w:lang w:bidi="ar-SY"/>
        </w:rPr>
        <w:t xml:space="preserve"> </w:t>
      </w:r>
      <w:r>
        <w:rPr>
          <w:sz w:val="40"/>
          <w:szCs w:val="40"/>
          <w:rtl/>
          <w:lang w:bidi="ar-SY"/>
        </w:rPr>
        <w:t xml:space="preserve">استخدام الطحالب كوقود حيوي </w:t>
      </w:r>
    </w:p>
    <w:p w:rsidR="009F1E97" w:rsidRDefault="009F1E97" w:rsidP="009F1E97">
      <w:pPr>
        <w:rPr>
          <w:sz w:val="30"/>
          <w:szCs w:val="30"/>
          <w:lang w:bidi="ar-SY"/>
        </w:rPr>
      </w:pPr>
      <w:r>
        <w:rPr>
          <w:sz w:val="30"/>
          <w:szCs w:val="30"/>
          <w:rtl/>
          <w:lang w:bidi="ar-SY"/>
        </w:rPr>
        <w:t xml:space="preserve">ابتكر طالب الدكتوراه في معهد مصدر للعلوم والتكنولوجيا بأبوظبي راشد فرزانة الخوري أول طريقة من نوعها في الدولة ومنطقة الخليج لإنتاج الوقود الحيوي والمواد الكيميائية ومستحضرات التجميل والفيتامينات ومكونات الأدوية من الطحالب البحرية حيث نجح في إنتاج وقود حيوي وتجربة كفاءة احتراقه في سيارات المعهد وأوضح الخوري خلال مشاركته بابتكاره في (أسبوع أبوظبي للاستدامة ) أن المشروع ينقسم إلى جزأين </w:t>
      </w:r>
      <w:r>
        <w:rPr>
          <w:sz w:val="40"/>
          <w:szCs w:val="40"/>
          <w:rtl/>
          <w:lang w:bidi="ar-SY"/>
        </w:rPr>
        <w:t>,</w:t>
      </w:r>
      <w:r>
        <w:rPr>
          <w:sz w:val="30"/>
          <w:szCs w:val="30"/>
          <w:rtl/>
          <w:lang w:bidi="ar-SY"/>
        </w:rPr>
        <w:t>الأول قائم على زراعة الطحالب البحرية في أحواض مائية مصممة لهذا الغرض وليس عن طريق جمعها من البيئة البحرية والجزء الثاني تحويل الطحالب إلى وقود حيوي مماثل للغاز الطبيعي وديزل ومادة الإيثانول )</w:t>
      </w:r>
    </w:p>
    <w:p w:rsidR="009F1E97" w:rsidRDefault="009F1E97" w:rsidP="009F1E97">
      <w:pPr>
        <w:rPr>
          <w:sz w:val="30"/>
          <w:szCs w:val="30"/>
          <w:rtl/>
          <w:lang w:bidi="ar-SY"/>
        </w:rPr>
      </w:pPr>
      <w:r>
        <w:rPr>
          <w:sz w:val="30"/>
          <w:szCs w:val="30"/>
          <w:rtl/>
          <w:lang w:bidi="ar-SY"/>
        </w:rPr>
        <w:t>وتابع ((بعد إنتاج الطحالب البحرية يتم وضع نوع معين من البكتيريا ,يقوم بتحويل السكر الكيميائي في الطحالب إلى غاز طبيعي))مشيرا إلى أن ((الجدوى الاقتصادية للمشروع مهمة جدا كونه يعتمد على مكونات طبيعية غير مكلفة ويساعد على دعم قطاع الطاقة المتجددة</w:t>
      </w:r>
    </w:p>
    <w:p w:rsidR="009F1E97" w:rsidRDefault="009F1E97" w:rsidP="009F1E97">
      <w:pPr>
        <w:rPr>
          <w:sz w:val="30"/>
          <w:szCs w:val="30"/>
          <w:rtl/>
          <w:lang w:bidi="ar-SY"/>
        </w:rPr>
      </w:pPr>
      <w:r>
        <w:rPr>
          <w:sz w:val="30"/>
          <w:szCs w:val="30"/>
          <w:rtl/>
          <w:lang w:bidi="ar-SY"/>
        </w:rPr>
        <w:t>واضاف الخوري ((بدأنا إنتاج الوقود الحيوي في حرم الجامعة وتم اختباره على السيارات لقياس كفاءة الاحتراق وأثبت المشروع نجاحا بنسبة 100% مشيرا إلى أن (الوقود الحيوي الناتج مطابق للمواصفات العالمية إضافة إلى استهلاك الماء في إنتاجها</w:t>
      </w:r>
    </w:p>
    <w:p w:rsidR="009F1E97" w:rsidRDefault="009F1E97" w:rsidP="009F1E97">
      <w:pPr>
        <w:rPr>
          <w:sz w:val="30"/>
          <w:szCs w:val="30"/>
          <w:rtl/>
          <w:lang w:bidi="ar-SY"/>
        </w:rPr>
      </w:pPr>
      <w:r>
        <w:rPr>
          <w:sz w:val="30"/>
          <w:szCs w:val="30"/>
          <w:rtl/>
          <w:lang w:bidi="ar-SY"/>
        </w:rPr>
        <w:t xml:space="preserve">قليل ويخفض من تلوث البيئة وكلفة زراعة الطحالب وتحويلها أقل بمراحل عدة من كلفة استخراج البترول العادي </w:t>
      </w:r>
    </w:p>
    <w:p w:rsidR="009F1E97" w:rsidRDefault="009F1E97" w:rsidP="009F1E97">
      <w:pPr>
        <w:rPr>
          <w:sz w:val="30"/>
          <w:szCs w:val="30"/>
          <w:rtl/>
          <w:lang w:bidi="ar-SY"/>
        </w:rPr>
      </w:pPr>
      <w:r>
        <w:rPr>
          <w:sz w:val="30"/>
          <w:szCs w:val="30"/>
          <w:rtl/>
          <w:lang w:bidi="ar-SY"/>
        </w:rPr>
        <w:t xml:space="preserve">وأضاف أن (الطحالب نباتات بحرية بسيطة التكوين معظمها قادر على إجراء عملية التمثيل الضوئي حيث تستطيع أن تنتج زيت نباتي تتم معالجته كيميائيا للحصول على الديزل الحيوي القادر على تشغيل الكثير من المحركات </w:t>
      </w:r>
    </w:p>
    <w:p w:rsidR="009F1E97" w:rsidRDefault="009F1E97" w:rsidP="009F1E97">
      <w:pPr>
        <w:rPr>
          <w:sz w:val="30"/>
          <w:szCs w:val="30"/>
          <w:rtl/>
          <w:lang w:bidi="ar-SY"/>
        </w:rPr>
      </w:pPr>
      <w:r>
        <w:rPr>
          <w:sz w:val="30"/>
          <w:szCs w:val="30"/>
          <w:rtl/>
          <w:lang w:bidi="ar-SY"/>
        </w:rPr>
        <w:t>ولفت إلى أن (الطحالب تتفوق على غيرها من المحاصيل النباتية المنتجة للزيوت بعدد من الميزات المهمة حيث أنها تتكاثر بسرعة ولا تحتاج إلى مساحات كثيرة لنموها كما يمكن تربيتها في البرك المفتوحة أو في المفاعلات الحيوية الضوئية ويحتاج نموها إلى الشمس والماء وثاني اوكسيد الكربون وبعض المواد المغذية كالفوسفات ونترات الحديد وكشف الخوري عن مشروعه الحالي بالتعاون مع شركة طيران الاتحاد وشركة بوينغ الاميركية لإنتاج وقود طائرات من الطحالب</w:t>
      </w:r>
    </w:p>
    <w:p w:rsidR="001B459E" w:rsidRDefault="001B459E" w:rsidP="001B459E">
      <w:pPr>
        <w:rPr>
          <w:sz w:val="20"/>
          <w:szCs w:val="20"/>
          <w:rtl/>
          <w:lang w:bidi="ar-SY"/>
        </w:rPr>
      </w:pPr>
    </w:p>
    <w:p w:rsidR="00687FA7" w:rsidRDefault="00687FA7" w:rsidP="00687FA7">
      <w:pPr>
        <w:rPr>
          <w:sz w:val="20"/>
          <w:szCs w:val="20"/>
          <w:rtl/>
          <w:lang w:bidi="ar-SY"/>
        </w:rPr>
      </w:pPr>
    </w:p>
    <w:p w:rsidR="00687FA7" w:rsidRDefault="001B459E" w:rsidP="00687FA7">
      <w:pPr>
        <w:rPr>
          <w:sz w:val="40"/>
          <w:szCs w:val="40"/>
          <w:rtl/>
        </w:rPr>
      </w:pPr>
      <w:r w:rsidRPr="001B459E">
        <w:rPr>
          <w:rFonts w:hint="cs"/>
          <w:sz w:val="20"/>
          <w:szCs w:val="20"/>
          <w:rtl/>
          <w:lang w:bidi="ar-SY"/>
        </w:rPr>
        <w:t>مقالة على الانترنت التي تتحدث عن الذي استخدم الطحالب كوقود حيوي</w:t>
      </w:r>
    </w:p>
    <w:p w:rsidR="009F1E97" w:rsidRPr="001B459E" w:rsidRDefault="009F1E97" w:rsidP="00687FA7">
      <w:pPr>
        <w:rPr>
          <w:sz w:val="20"/>
          <w:szCs w:val="20"/>
          <w:rtl/>
          <w:lang w:bidi="ar-SY"/>
        </w:rPr>
      </w:pPr>
      <w:r>
        <w:rPr>
          <w:sz w:val="40"/>
          <w:szCs w:val="40"/>
          <w:rtl/>
        </w:rPr>
        <w:lastRenderedPageBreak/>
        <w:t>الفصل السادس :دور الطحالب في البيئة:</w:t>
      </w:r>
    </w:p>
    <w:p w:rsidR="009F1E97" w:rsidRDefault="009F1E97" w:rsidP="009F1E97">
      <w:pPr>
        <w:rPr>
          <w:sz w:val="30"/>
          <w:szCs w:val="30"/>
          <w:rtl/>
        </w:rPr>
      </w:pPr>
      <w:r>
        <w:rPr>
          <w:sz w:val="30"/>
          <w:szCs w:val="30"/>
          <w:rtl/>
        </w:rPr>
        <w:t>(1-للطحالب أهمية اقتصادية ,وتعد منتجة للغذاء العضوي للعوالق الحيوانية وهذه بدورها تتغذى عليها القشريات التي تكون غذاءً هاماً للأسماك .</w:t>
      </w:r>
    </w:p>
    <w:p w:rsidR="009F1E97" w:rsidRDefault="009F1E97" w:rsidP="009F1E97">
      <w:pPr>
        <w:rPr>
          <w:sz w:val="30"/>
          <w:szCs w:val="30"/>
          <w:rtl/>
        </w:rPr>
      </w:pPr>
      <w:r>
        <w:rPr>
          <w:sz w:val="30"/>
          <w:szCs w:val="30"/>
          <w:rtl/>
        </w:rPr>
        <w:t xml:space="preserve">2-مصدر هام للأكسجين لذا تستخدم بعض الطحالب في سفن الفضاء للتخلص من غاز ثنائي أكسيد الكربون وإنتاج الأكسجين للتنفس </w:t>
      </w:r>
    </w:p>
    <w:p w:rsidR="009F1E97" w:rsidRDefault="009F1E97" w:rsidP="009F1E97">
      <w:pPr>
        <w:rPr>
          <w:sz w:val="30"/>
          <w:szCs w:val="30"/>
          <w:rtl/>
        </w:rPr>
      </w:pPr>
      <w:r>
        <w:rPr>
          <w:sz w:val="30"/>
          <w:szCs w:val="30"/>
          <w:rtl/>
        </w:rPr>
        <w:t>3- تعد بعض الطحالب أفضل مصدر للغذاء والعلاج على حد سواء إذ تمتلك خصائص تجعلها قادرة على إزالة السموم والفضلات من جسم الإنسان.</w:t>
      </w:r>
    </w:p>
    <w:p w:rsidR="009F1E97" w:rsidRDefault="009F1E97" w:rsidP="009F1E97">
      <w:pPr>
        <w:rPr>
          <w:sz w:val="30"/>
          <w:szCs w:val="30"/>
          <w:rtl/>
        </w:rPr>
      </w:pPr>
      <w:r>
        <w:rPr>
          <w:sz w:val="30"/>
          <w:szCs w:val="30"/>
          <w:rtl/>
        </w:rPr>
        <w:t>4- يمكن توليد نوع جديد من الوقود باستخدام الهندسة الوراثية على الطحالب.</w:t>
      </w:r>
    </w:p>
    <w:p w:rsidR="009F1E97" w:rsidRDefault="009F1E97" w:rsidP="009F1E97">
      <w:pPr>
        <w:rPr>
          <w:sz w:val="30"/>
          <w:szCs w:val="30"/>
          <w:rtl/>
        </w:rPr>
      </w:pPr>
      <w:r>
        <w:rPr>
          <w:sz w:val="30"/>
          <w:szCs w:val="30"/>
          <w:rtl/>
        </w:rPr>
        <w:t>5- غزارة الطحالب الخضراء في البحيرات قد تعطل السباحة والنزهة بالزوارق ,لذا يتم تنظيف هذه البحيرات من أنواع الطحالب .</w:t>
      </w:r>
    </w:p>
    <w:p w:rsidR="009F1E97" w:rsidRDefault="009F1E97" w:rsidP="009F1E97">
      <w:pPr>
        <w:rPr>
          <w:sz w:val="30"/>
          <w:szCs w:val="30"/>
          <w:rtl/>
        </w:rPr>
      </w:pPr>
      <w:r>
        <w:rPr>
          <w:sz w:val="30"/>
          <w:szCs w:val="30"/>
          <w:rtl/>
        </w:rPr>
        <w:t>6- تزداد نسبة السموم التي تنتجها كتل الطحالب مما قد يؤدي إلى زيادة نسبة الموت لدى الأحياء في البحيرات وخاصة في مزارع الأسماك عندما تضاف كميات زائدة من الأسمدة إلى هذه المزارع.</w:t>
      </w:r>
    </w:p>
    <w:p w:rsidR="009F1E97" w:rsidRDefault="009F1E97" w:rsidP="009F1E97">
      <w:pPr>
        <w:rPr>
          <w:sz w:val="30"/>
          <w:szCs w:val="30"/>
          <w:rtl/>
        </w:rPr>
      </w:pPr>
      <w:r>
        <w:rPr>
          <w:sz w:val="30"/>
          <w:szCs w:val="30"/>
          <w:rtl/>
        </w:rPr>
        <w:t>7- تدخل في صناعة الأدوية إذ يستخلص من الطحالب البنية والحمراء (</w:t>
      </w:r>
      <w:proofErr w:type="spellStart"/>
      <w:r>
        <w:rPr>
          <w:sz w:val="30"/>
          <w:szCs w:val="30"/>
          <w:rtl/>
        </w:rPr>
        <w:t>الآغار</w:t>
      </w:r>
      <w:proofErr w:type="spellEnd"/>
      <w:r>
        <w:rPr>
          <w:sz w:val="30"/>
          <w:szCs w:val="30"/>
          <w:rtl/>
        </w:rPr>
        <w:t>)الذي يستخدم في تهيئة البيئة لنمو الجراثيم والفطريات في الصناعات.</w:t>
      </w:r>
    </w:p>
    <w:p w:rsidR="009F1E97" w:rsidRDefault="009F1E97" w:rsidP="009F1E97">
      <w:pPr>
        <w:rPr>
          <w:sz w:val="30"/>
          <w:szCs w:val="30"/>
          <w:rtl/>
        </w:rPr>
      </w:pPr>
      <w:r>
        <w:rPr>
          <w:sz w:val="30"/>
          <w:szCs w:val="30"/>
          <w:rtl/>
        </w:rPr>
        <w:t xml:space="preserve">8- وأيضاً </w:t>
      </w:r>
      <w:proofErr w:type="spellStart"/>
      <w:r>
        <w:rPr>
          <w:sz w:val="30"/>
          <w:szCs w:val="30"/>
          <w:rtl/>
        </w:rPr>
        <w:t>الآغار</w:t>
      </w:r>
      <w:proofErr w:type="spellEnd"/>
      <w:r>
        <w:rPr>
          <w:sz w:val="30"/>
          <w:szCs w:val="30"/>
          <w:rtl/>
        </w:rPr>
        <w:t xml:space="preserve"> مادة تشبه جيلاتينية تستخرج بشكل رئيس من طحلب أحمر يسمى (</w:t>
      </w:r>
      <w:proofErr w:type="spellStart"/>
      <w:r>
        <w:rPr>
          <w:sz w:val="30"/>
          <w:szCs w:val="30"/>
          <w:rtl/>
        </w:rPr>
        <w:t>الجليديوم</w:t>
      </w:r>
      <w:proofErr w:type="spellEnd"/>
      <w:r>
        <w:rPr>
          <w:sz w:val="30"/>
          <w:szCs w:val="30"/>
          <w:rtl/>
        </w:rPr>
        <w:t xml:space="preserve"> )يستخدم في عمل الجيلي الذي تربى عليه المزارع الجرثومية في الأبحاث الطبية والبيولوجية)</w:t>
      </w:r>
    </w:p>
    <w:p w:rsidR="009F1E97" w:rsidRDefault="009F1E97" w:rsidP="009F1E97">
      <w:pPr>
        <w:rPr>
          <w:sz w:val="40"/>
          <w:szCs w:val="40"/>
          <w:rtl/>
        </w:rPr>
      </w:pPr>
      <w:r>
        <w:rPr>
          <w:sz w:val="40"/>
          <w:szCs w:val="40"/>
          <w:rtl/>
        </w:rPr>
        <w:t>الأهمية الغذائية:</w:t>
      </w:r>
    </w:p>
    <w:p w:rsidR="009F1E97" w:rsidRDefault="009F1E97" w:rsidP="009F1E97">
      <w:pPr>
        <w:rPr>
          <w:sz w:val="30"/>
          <w:szCs w:val="30"/>
          <w:rtl/>
        </w:rPr>
      </w:pPr>
      <w:r>
        <w:rPr>
          <w:sz w:val="30"/>
          <w:szCs w:val="30"/>
          <w:rtl/>
        </w:rPr>
        <w:t xml:space="preserve">*يحتوي طحلب خس البحر على نسبة عالية من اليود والحديد والفيتامين(ب), وتحتوي كذلك على كل من الفيتامين (أ)والفيتامين (ج)بمقدار كبير مما </w:t>
      </w:r>
      <w:proofErr w:type="spellStart"/>
      <w:r>
        <w:rPr>
          <w:sz w:val="30"/>
          <w:szCs w:val="30"/>
          <w:rtl/>
        </w:rPr>
        <w:t>يحويه</w:t>
      </w:r>
      <w:proofErr w:type="spellEnd"/>
      <w:r>
        <w:rPr>
          <w:sz w:val="30"/>
          <w:szCs w:val="30"/>
          <w:rtl/>
        </w:rPr>
        <w:t xml:space="preserve"> الملفوف والبرتقال معاً من هذين الفيتامينين.*</w:t>
      </w:r>
    </w:p>
    <w:p w:rsidR="009F1E97" w:rsidRDefault="009F1E97" w:rsidP="009F1E97">
      <w:pPr>
        <w:pStyle w:val="a7"/>
        <w:ind w:left="1440"/>
        <w:rPr>
          <w:sz w:val="30"/>
          <w:szCs w:val="30"/>
          <w:rtl/>
        </w:rPr>
      </w:pPr>
    </w:p>
    <w:p w:rsidR="009F1E97" w:rsidRDefault="009F1E97" w:rsidP="009F1E97">
      <w:pPr>
        <w:pStyle w:val="a7"/>
        <w:ind w:left="1440"/>
        <w:rPr>
          <w:sz w:val="30"/>
          <w:szCs w:val="30"/>
          <w:rtl/>
        </w:rPr>
      </w:pPr>
    </w:p>
    <w:p w:rsidR="009F1E97" w:rsidRDefault="009F1E97" w:rsidP="009F1E97">
      <w:pPr>
        <w:rPr>
          <w:sz w:val="30"/>
          <w:szCs w:val="30"/>
          <w:rtl/>
        </w:rPr>
      </w:pPr>
      <w:r>
        <w:rPr>
          <w:sz w:val="20"/>
          <w:szCs w:val="20"/>
          <w:rtl/>
        </w:rPr>
        <w:t>()  كتاب علم الأحياء والأرض الصف السابع 2014-2015 ص 68</w:t>
      </w:r>
    </w:p>
    <w:p w:rsidR="009F1E97" w:rsidRDefault="009F1E97" w:rsidP="009F1E97">
      <w:pPr>
        <w:rPr>
          <w:sz w:val="30"/>
          <w:szCs w:val="30"/>
          <w:rtl/>
        </w:rPr>
      </w:pPr>
      <w:r>
        <w:rPr>
          <w:sz w:val="30"/>
          <w:szCs w:val="30"/>
          <w:rtl/>
        </w:rPr>
        <w:t>**</w:t>
      </w:r>
      <w:r>
        <w:rPr>
          <w:sz w:val="20"/>
          <w:szCs w:val="20"/>
          <w:rtl/>
        </w:rPr>
        <w:t>كتاب علم الأحياء والأرض الصف السابع 2014-2015 ص 67</w:t>
      </w:r>
    </w:p>
    <w:p w:rsidR="005B63D5" w:rsidRDefault="005B63D5" w:rsidP="00092797">
      <w:pPr>
        <w:rPr>
          <w:sz w:val="40"/>
          <w:szCs w:val="40"/>
          <w:rtl/>
        </w:rPr>
      </w:pPr>
    </w:p>
    <w:p w:rsidR="001B45AF" w:rsidRDefault="001B45AF">
      <w:pPr>
        <w:rPr>
          <w:sz w:val="40"/>
          <w:szCs w:val="40"/>
          <w:rtl/>
          <w:lang w:bidi="ar-SY"/>
        </w:rPr>
      </w:pPr>
    </w:p>
    <w:p w:rsidR="001B45AF" w:rsidRDefault="00EA3188">
      <w:pPr>
        <w:rPr>
          <w:sz w:val="40"/>
          <w:szCs w:val="40"/>
          <w:rtl/>
          <w:lang w:bidi="ar-SY"/>
        </w:rPr>
      </w:pPr>
      <w:r>
        <w:rPr>
          <w:rFonts w:hint="cs"/>
          <w:sz w:val="40"/>
          <w:szCs w:val="40"/>
          <w:rtl/>
          <w:lang w:bidi="ar-SY"/>
        </w:rPr>
        <w:t>الصور:</w:t>
      </w:r>
    </w:p>
    <w:p w:rsidR="005B63D5" w:rsidRDefault="00271D2F">
      <w:pPr>
        <w:rPr>
          <w:sz w:val="40"/>
          <w:szCs w:val="40"/>
          <w:rtl/>
          <w:lang w:bidi="ar-SY"/>
        </w:rPr>
      </w:pPr>
      <w:r>
        <w:rPr>
          <w:rFonts w:cs="Arial"/>
          <w:noProof/>
          <w:sz w:val="40"/>
          <w:szCs w:val="40"/>
          <w:rtl/>
        </w:rPr>
        <w:drawing>
          <wp:inline distT="0" distB="0" distL="0" distR="0">
            <wp:extent cx="2390775" cy="1914525"/>
            <wp:effectExtent l="19050" t="0" r="9525" b="0"/>
            <wp:docPr id="2" name="صورة 1" descr="C:\Users\VG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GA\Desktop\images.jpg"/>
                    <pic:cNvPicPr>
                      <a:picLocks noChangeAspect="1" noChangeArrowheads="1"/>
                    </pic:cNvPicPr>
                  </pic:nvPicPr>
                  <pic:blipFill>
                    <a:blip r:embed="rId7"/>
                    <a:srcRect/>
                    <a:stretch>
                      <a:fillRect/>
                    </a:stretch>
                  </pic:blipFill>
                  <pic:spPr bwMode="auto">
                    <a:xfrm>
                      <a:off x="0" y="0"/>
                      <a:ext cx="2390775" cy="1914525"/>
                    </a:xfrm>
                    <a:prstGeom prst="rect">
                      <a:avLst/>
                    </a:prstGeom>
                    <a:noFill/>
                    <a:ln w="9525">
                      <a:noFill/>
                      <a:miter lim="800000"/>
                      <a:headEnd/>
                      <a:tailEnd/>
                    </a:ln>
                  </pic:spPr>
                </pic:pic>
              </a:graphicData>
            </a:graphic>
          </wp:inline>
        </w:drawing>
      </w:r>
      <w:r w:rsidR="007674A5">
        <w:rPr>
          <w:rFonts w:cs="Arial"/>
          <w:noProof/>
          <w:sz w:val="40"/>
          <w:szCs w:val="40"/>
          <w:rtl/>
        </w:rPr>
        <w:drawing>
          <wp:inline distT="0" distB="0" distL="0" distR="0">
            <wp:extent cx="3714750" cy="1228725"/>
            <wp:effectExtent l="19050" t="0" r="0" b="0"/>
            <wp:docPr id="1" name="صورة 1" descr="C:\Users\VGA\Desktop\س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GA\Desktop\سم.jpg"/>
                    <pic:cNvPicPr>
                      <a:picLocks noChangeAspect="1" noChangeArrowheads="1"/>
                    </pic:cNvPicPr>
                  </pic:nvPicPr>
                  <pic:blipFill>
                    <a:blip r:embed="rId8"/>
                    <a:srcRect/>
                    <a:stretch>
                      <a:fillRect/>
                    </a:stretch>
                  </pic:blipFill>
                  <pic:spPr bwMode="auto">
                    <a:xfrm>
                      <a:off x="0" y="0"/>
                      <a:ext cx="3714750" cy="1228725"/>
                    </a:xfrm>
                    <a:prstGeom prst="rect">
                      <a:avLst/>
                    </a:prstGeom>
                    <a:noFill/>
                    <a:ln w="9525">
                      <a:noFill/>
                      <a:miter lim="800000"/>
                      <a:headEnd/>
                      <a:tailEnd/>
                    </a:ln>
                  </pic:spPr>
                </pic:pic>
              </a:graphicData>
            </a:graphic>
          </wp:inline>
        </w:drawing>
      </w:r>
    </w:p>
    <w:p w:rsidR="005B63D5" w:rsidRDefault="00B834FD">
      <w:pPr>
        <w:rPr>
          <w:sz w:val="40"/>
          <w:szCs w:val="40"/>
          <w:rtl/>
          <w:lang w:bidi="ar-SY"/>
        </w:rPr>
      </w:pPr>
      <w:r>
        <w:rPr>
          <w:rFonts w:cs="Arial"/>
          <w:noProof/>
          <w:sz w:val="40"/>
          <w:szCs w:val="40"/>
          <w:rtl/>
        </w:rPr>
        <w:drawing>
          <wp:inline distT="0" distB="0" distL="0" distR="0">
            <wp:extent cx="4229100" cy="3257550"/>
            <wp:effectExtent l="19050" t="0" r="0" b="0"/>
            <wp:docPr id="3" name="صورة 1" descr="C:\Users\VGA\Desktop\شبكة علوم الأحياء - الصفحة الرئيسية_files\Anaba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GA\Desktop\شبكة علوم الأحياء - الصفحة الرئيسية_files\Anabaena.jpg"/>
                    <pic:cNvPicPr>
                      <a:picLocks noChangeAspect="1" noChangeArrowheads="1"/>
                    </pic:cNvPicPr>
                  </pic:nvPicPr>
                  <pic:blipFill>
                    <a:blip r:embed="rId9"/>
                    <a:srcRect/>
                    <a:stretch>
                      <a:fillRect/>
                    </a:stretch>
                  </pic:blipFill>
                  <pic:spPr bwMode="auto">
                    <a:xfrm>
                      <a:off x="0" y="0"/>
                      <a:ext cx="4229100" cy="3257550"/>
                    </a:xfrm>
                    <a:prstGeom prst="rect">
                      <a:avLst/>
                    </a:prstGeom>
                    <a:noFill/>
                    <a:ln w="9525">
                      <a:noFill/>
                      <a:miter lim="800000"/>
                      <a:headEnd/>
                      <a:tailEnd/>
                    </a:ln>
                  </pic:spPr>
                </pic:pic>
              </a:graphicData>
            </a:graphic>
          </wp:inline>
        </w:drawing>
      </w:r>
    </w:p>
    <w:p w:rsidR="005B63D5" w:rsidRDefault="0076790F">
      <w:pPr>
        <w:rPr>
          <w:sz w:val="40"/>
          <w:szCs w:val="40"/>
          <w:rtl/>
          <w:lang w:bidi="ar-SY"/>
        </w:rPr>
      </w:pPr>
      <w:r>
        <w:rPr>
          <w:rFonts w:cs="Arial"/>
          <w:noProof/>
          <w:sz w:val="40"/>
          <w:szCs w:val="40"/>
          <w:rtl/>
        </w:rPr>
        <w:lastRenderedPageBreak/>
        <w:drawing>
          <wp:inline distT="0" distB="0" distL="0" distR="0">
            <wp:extent cx="2791211" cy="2520000"/>
            <wp:effectExtent l="19050" t="0" r="9139" b="0"/>
            <wp:docPr id="4" name="صورة 1" descr="C:\Users\VGA\Desktop\شبكة علوم الأحياء - الصفحة الرئيسية_files\Eudor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GA\Desktop\شبكة علوم الأحياء - الصفحة الرئيسية_files\Eudorina.jpg"/>
                    <pic:cNvPicPr>
                      <a:picLocks noChangeAspect="1" noChangeArrowheads="1"/>
                    </pic:cNvPicPr>
                  </pic:nvPicPr>
                  <pic:blipFill>
                    <a:blip r:embed="rId10"/>
                    <a:srcRect/>
                    <a:stretch>
                      <a:fillRect/>
                    </a:stretch>
                  </pic:blipFill>
                  <pic:spPr bwMode="auto">
                    <a:xfrm>
                      <a:off x="0" y="0"/>
                      <a:ext cx="2791211" cy="2520000"/>
                    </a:xfrm>
                    <a:prstGeom prst="rect">
                      <a:avLst/>
                    </a:prstGeom>
                    <a:noFill/>
                    <a:ln w="9525">
                      <a:noFill/>
                      <a:miter lim="800000"/>
                      <a:headEnd/>
                      <a:tailEnd/>
                    </a:ln>
                  </pic:spPr>
                </pic:pic>
              </a:graphicData>
            </a:graphic>
          </wp:inline>
        </w:drawing>
      </w:r>
    </w:p>
    <w:p w:rsidR="005B63D5" w:rsidRDefault="005B63D5">
      <w:pPr>
        <w:rPr>
          <w:sz w:val="40"/>
          <w:szCs w:val="40"/>
          <w:rtl/>
          <w:lang w:bidi="ar-SY"/>
        </w:rPr>
      </w:pPr>
    </w:p>
    <w:p w:rsidR="005B63D5" w:rsidRDefault="003C333A">
      <w:pPr>
        <w:rPr>
          <w:sz w:val="40"/>
          <w:szCs w:val="40"/>
          <w:rtl/>
          <w:lang w:bidi="ar-SY"/>
        </w:rPr>
      </w:pPr>
      <w:r>
        <w:rPr>
          <w:rFonts w:cs="Arial"/>
          <w:noProof/>
          <w:sz w:val="40"/>
          <w:szCs w:val="40"/>
          <w:rtl/>
        </w:rPr>
        <w:drawing>
          <wp:inline distT="0" distB="0" distL="0" distR="0">
            <wp:extent cx="2736000" cy="1983088"/>
            <wp:effectExtent l="19050" t="0" r="7200" b="0"/>
            <wp:docPr id="5" name="صورة 1" descr="C:\Users\VGA\Desktop\شبكة علوم الأحياء - الصفحة الرئيسية_files\Oscillato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GA\Desktop\شبكة علوم الأحياء - الصفحة الرئيسية_files\Oscillatoria.jpg"/>
                    <pic:cNvPicPr>
                      <a:picLocks noChangeAspect="1" noChangeArrowheads="1"/>
                    </pic:cNvPicPr>
                  </pic:nvPicPr>
                  <pic:blipFill>
                    <a:blip r:embed="rId11"/>
                    <a:srcRect/>
                    <a:stretch>
                      <a:fillRect/>
                    </a:stretch>
                  </pic:blipFill>
                  <pic:spPr bwMode="auto">
                    <a:xfrm>
                      <a:off x="0" y="0"/>
                      <a:ext cx="2736000" cy="1983088"/>
                    </a:xfrm>
                    <a:prstGeom prst="rect">
                      <a:avLst/>
                    </a:prstGeom>
                    <a:noFill/>
                    <a:ln w="9525">
                      <a:noFill/>
                      <a:miter lim="800000"/>
                      <a:headEnd/>
                      <a:tailEnd/>
                    </a:ln>
                  </pic:spPr>
                </pic:pic>
              </a:graphicData>
            </a:graphic>
          </wp:inline>
        </w:drawing>
      </w:r>
    </w:p>
    <w:p w:rsidR="005B63D5" w:rsidRDefault="005B63D5">
      <w:pPr>
        <w:rPr>
          <w:sz w:val="40"/>
          <w:szCs w:val="40"/>
          <w:rtl/>
          <w:lang w:bidi="ar-SY"/>
        </w:rPr>
      </w:pPr>
    </w:p>
    <w:p w:rsidR="005B63D5" w:rsidRDefault="006637C7">
      <w:pPr>
        <w:rPr>
          <w:sz w:val="40"/>
          <w:szCs w:val="40"/>
          <w:rtl/>
          <w:lang w:bidi="ar-SY"/>
        </w:rPr>
      </w:pPr>
      <w:r>
        <w:rPr>
          <w:rFonts w:cs="Arial"/>
          <w:noProof/>
          <w:sz w:val="40"/>
          <w:szCs w:val="40"/>
          <w:rtl/>
        </w:rPr>
        <w:drawing>
          <wp:inline distT="0" distB="0" distL="0" distR="0">
            <wp:extent cx="3359188" cy="2520000"/>
            <wp:effectExtent l="19050" t="0" r="0" b="0"/>
            <wp:docPr id="6" name="صورة 1" descr="C:\Users\VGA\Desktop\شبكة علوم الأحياء - الصفحة الرئيسية_files\Pandor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GA\Desktop\شبكة علوم الأحياء - الصفحة الرئيسية_files\Pandorina.jpg"/>
                    <pic:cNvPicPr>
                      <a:picLocks noChangeAspect="1" noChangeArrowheads="1"/>
                    </pic:cNvPicPr>
                  </pic:nvPicPr>
                  <pic:blipFill>
                    <a:blip r:embed="rId12"/>
                    <a:srcRect/>
                    <a:stretch>
                      <a:fillRect/>
                    </a:stretch>
                  </pic:blipFill>
                  <pic:spPr bwMode="auto">
                    <a:xfrm>
                      <a:off x="0" y="0"/>
                      <a:ext cx="3359188" cy="2520000"/>
                    </a:xfrm>
                    <a:prstGeom prst="rect">
                      <a:avLst/>
                    </a:prstGeom>
                    <a:noFill/>
                    <a:ln w="9525">
                      <a:noFill/>
                      <a:miter lim="800000"/>
                      <a:headEnd/>
                      <a:tailEnd/>
                    </a:ln>
                  </pic:spPr>
                </pic:pic>
              </a:graphicData>
            </a:graphic>
          </wp:inline>
        </w:drawing>
      </w:r>
    </w:p>
    <w:p w:rsidR="00EA3188" w:rsidRDefault="00EA3188">
      <w:pPr>
        <w:rPr>
          <w:sz w:val="40"/>
          <w:szCs w:val="40"/>
          <w:rtl/>
          <w:lang w:bidi="ar-SY"/>
        </w:rPr>
      </w:pPr>
    </w:p>
    <w:p w:rsidR="00302C3D" w:rsidRDefault="00B652D2">
      <w:pPr>
        <w:rPr>
          <w:sz w:val="40"/>
          <w:szCs w:val="40"/>
          <w:rtl/>
          <w:lang w:bidi="ar-SY"/>
        </w:rPr>
      </w:pPr>
      <w:r>
        <w:rPr>
          <w:rFonts w:hint="cs"/>
          <w:sz w:val="40"/>
          <w:szCs w:val="40"/>
          <w:rtl/>
          <w:lang w:bidi="ar-SY"/>
        </w:rPr>
        <w:lastRenderedPageBreak/>
        <w:t>الخاتمة:</w:t>
      </w:r>
    </w:p>
    <w:p w:rsidR="00B652D2" w:rsidRPr="00B652D2" w:rsidRDefault="00B652D2" w:rsidP="00B652D2">
      <w:pPr>
        <w:rPr>
          <w:sz w:val="30"/>
          <w:szCs w:val="30"/>
          <w:rtl/>
          <w:lang w:bidi="ar-SY"/>
        </w:rPr>
      </w:pPr>
      <w:r w:rsidRPr="00B652D2">
        <w:rPr>
          <w:sz w:val="30"/>
          <w:szCs w:val="30"/>
          <w:rtl/>
        </w:rPr>
        <w:t>تناولت في بحثي هذا ذكر عدة نواحي عن الطحالب البحرية وأنواعها و</w:t>
      </w:r>
      <w:r w:rsidRPr="00B652D2">
        <w:rPr>
          <w:sz w:val="30"/>
          <w:szCs w:val="30"/>
        </w:rPr>
        <w:br/>
      </w:r>
      <w:r w:rsidRPr="00B652D2">
        <w:rPr>
          <w:sz w:val="30"/>
          <w:szCs w:val="30"/>
          <w:rtl/>
        </w:rPr>
        <w:t>أهميتها الاقتصادية . وبما أنها تستخدم في مجالات عديدة , فإنها تعتبر</w:t>
      </w:r>
      <w:r w:rsidRPr="00B652D2">
        <w:rPr>
          <w:sz w:val="30"/>
          <w:szCs w:val="30"/>
        </w:rPr>
        <w:br/>
      </w:r>
      <w:r w:rsidRPr="00B652D2">
        <w:rPr>
          <w:sz w:val="30"/>
          <w:szCs w:val="30"/>
          <w:rtl/>
        </w:rPr>
        <w:t>مخزوناً و ثروة اقتصادية كبيرة للدول التي تملك بحاراً زاخرة بها . فمن</w:t>
      </w:r>
      <w:r w:rsidRPr="00B652D2">
        <w:rPr>
          <w:sz w:val="30"/>
          <w:szCs w:val="30"/>
        </w:rPr>
        <w:br/>
      </w:r>
      <w:r w:rsidRPr="00B652D2">
        <w:rPr>
          <w:sz w:val="30"/>
          <w:szCs w:val="30"/>
          <w:rtl/>
        </w:rPr>
        <w:t>الممكن تطوير الدراسات العلمية في سبيل الاستفادة بشكل أكبر من هذه</w:t>
      </w:r>
      <w:r w:rsidRPr="00B652D2">
        <w:rPr>
          <w:sz w:val="30"/>
          <w:szCs w:val="30"/>
        </w:rPr>
        <w:br/>
      </w:r>
      <w:r w:rsidRPr="00B652D2">
        <w:rPr>
          <w:sz w:val="30"/>
          <w:szCs w:val="30"/>
          <w:rtl/>
        </w:rPr>
        <w:t xml:space="preserve">الطحالب التي يزيد عدد أنواعها على 8500 نوع حول العالم. </w:t>
      </w:r>
      <w:proofErr w:type="spellStart"/>
      <w:r w:rsidRPr="00B652D2">
        <w:rPr>
          <w:sz w:val="30"/>
          <w:szCs w:val="30"/>
          <w:rtl/>
        </w:rPr>
        <w:t>فالبرغم</w:t>
      </w:r>
      <w:proofErr w:type="spellEnd"/>
      <w:r w:rsidRPr="00B652D2">
        <w:rPr>
          <w:sz w:val="30"/>
          <w:szCs w:val="30"/>
          <w:rtl/>
        </w:rPr>
        <w:t xml:space="preserve"> من </w:t>
      </w:r>
      <w:r w:rsidRPr="00B652D2">
        <w:rPr>
          <w:sz w:val="30"/>
          <w:szCs w:val="30"/>
        </w:rPr>
        <w:br/>
      </w:r>
      <w:r w:rsidRPr="00B652D2">
        <w:rPr>
          <w:sz w:val="30"/>
          <w:szCs w:val="30"/>
          <w:rtl/>
        </w:rPr>
        <w:t xml:space="preserve">الفوائد العديدة التي توصل العلماء لمعرفتها عن الطحالب إلا أنها تعتبر </w:t>
      </w:r>
      <w:r w:rsidRPr="00B652D2">
        <w:rPr>
          <w:sz w:val="30"/>
          <w:szCs w:val="30"/>
        </w:rPr>
        <w:br/>
      </w:r>
      <w:r w:rsidRPr="00B652D2">
        <w:rPr>
          <w:sz w:val="30"/>
          <w:szCs w:val="30"/>
          <w:rtl/>
        </w:rPr>
        <w:t xml:space="preserve">مشروع بحث واسع لذا لا يمكن التوقف على ما حصده العلماء حالياً من </w:t>
      </w:r>
      <w:r w:rsidRPr="00B652D2">
        <w:rPr>
          <w:sz w:val="30"/>
          <w:szCs w:val="30"/>
        </w:rPr>
        <w:br/>
      </w:r>
      <w:r w:rsidRPr="00B652D2">
        <w:rPr>
          <w:sz w:val="30"/>
          <w:szCs w:val="30"/>
          <w:rtl/>
        </w:rPr>
        <w:t>معلومات</w:t>
      </w:r>
      <w:r w:rsidRPr="00B652D2">
        <w:rPr>
          <w:sz w:val="30"/>
          <w:szCs w:val="30"/>
        </w:rPr>
        <w:t xml:space="preserve"> .</w:t>
      </w:r>
    </w:p>
    <w:p w:rsidR="00B652D2" w:rsidRDefault="00B652D2" w:rsidP="00015F82">
      <w:pPr>
        <w:rPr>
          <w:sz w:val="30"/>
          <w:szCs w:val="30"/>
          <w:rtl/>
          <w:lang w:bidi="ar-SY"/>
        </w:rPr>
      </w:pPr>
      <w:r>
        <w:rPr>
          <w:rFonts w:hint="cs"/>
          <w:sz w:val="30"/>
          <w:szCs w:val="30"/>
          <w:rtl/>
          <w:lang w:bidi="ar-SY"/>
        </w:rPr>
        <w:t>وأيضا لا توجد في أعماق البحار لأنه يتم تنظيف البحيرات والبحار من أنواع الطحالب لأنها تقوم بزيادة نسبة السموم التي تنتجها كتل الطحالب مما قد يؤدي الى نسبة الموت لدى الأحياء خاصة في مزارع المياه.</w:t>
      </w:r>
    </w:p>
    <w:p w:rsidR="00015F82" w:rsidRDefault="00687FA7" w:rsidP="00015F82">
      <w:pPr>
        <w:rPr>
          <w:sz w:val="30"/>
          <w:szCs w:val="30"/>
          <w:rtl/>
          <w:lang w:bidi="ar-SY"/>
        </w:rPr>
      </w:pPr>
      <w:r>
        <w:rPr>
          <w:rFonts w:hint="cs"/>
          <w:sz w:val="30"/>
          <w:szCs w:val="30"/>
          <w:rtl/>
          <w:lang w:bidi="ar-SY"/>
        </w:rPr>
        <w:t>وأيضا تصنف الطحالب حسب الشكل واللون والحجم.</w:t>
      </w:r>
    </w:p>
    <w:p w:rsidR="00015F82" w:rsidRDefault="00CD38D1" w:rsidP="00015F82">
      <w:pPr>
        <w:rPr>
          <w:sz w:val="30"/>
          <w:szCs w:val="30"/>
          <w:rtl/>
          <w:lang w:bidi="ar-SY"/>
        </w:rPr>
      </w:pPr>
      <w:r>
        <w:rPr>
          <w:rFonts w:hint="cs"/>
          <w:sz w:val="30"/>
          <w:szCs w:val="30"/>
          <w:rtl/>
          <w:lang w:bidi="ar-SY"/>
        </w:rPr>
        <w:t>وتقوم الطحالب بالمساعدة مع الفطريات بعمليات تقايض بينهما فتعطي الطحالب للفطريات الس</w:t>
      </w:r>
      <w:r w:rsidR="00246386">
        <w:rPr>
          <w:rFonts w:hint="cs"/>
          <w:sz w:val="30"/>
          <w:szCs w:val="30"/>
          <w:rtl/>
          <w:lang w:bidi="ar-SY"/>
        </w:rPr>
        <w:t xml:space="preserve">كريات التي تنتجها بعملية التركيب الضوئي وتعطيها الفطريات الماء والأملاح المعدنية وبهذا تكونان قد تقايضتا لتكوين باقي </w:t>
      </w:r>
      <w:proofErr w:type="spellStart"/>
      <w:r w:rsidR="00246386">
        <w:rPr>
          <w:rFonts w:hint="cs"/>
          <w:sz w:val="30"/>
          <w:szCs w:val="30"/>
          <w:rtl/>
          <w:lang w:bidi="ar-SY"/>
        </w:rPr>
        <w:t>غذائيهما</w:t>
      </w:r>
      <w:proofErr w:type="spellEnd"/>
      <w:r w:rsidR="00246386">
        <w:rPr>
          <w:rFonts w:hint="cs"/>
          <w:sz w:val="30"/>
          <w:szCs w:val="30"/>
          <w:rtl/>
          <w:lang w:bidi="ar-SY"/>
        </w:rPr>
        <w:t>.</w:t>
      </w:r>
    </w:p>
    <w:p w:rsidR="00015F82" w:rsidRDefault="00015F82" w:rsidP="00015F82">
      <w:pPr>
        <w:rPr>
          <w:sz w:val="30"/>
          <w:szCs w:val="30"/>
          <w:rtl/>
          <w:lang w:bidi="ar-SY"/>
        </w:rPr>
      </w:pPr>
    </w:p>
    <w:p w:rsidR="00015F82" w:rsidRDefault="00015F82" w:rsidP="00015F82">
      <w:pPr>
        <w:rPr>
          <w:sz w:val="30"/>
          <w:szCs w:val="30"/>
          <w:rtl/>
          <w:lang w:bidi="ar-SY"/>
        </w:rPr>
      </w:pPr>
    </w:p>
    <w:p w:rsidR="00015F82" w:rsidRDefault="00015F82" w:rsidP="00015F82">
      <w:pPr>
        <w:rPr>
          <w:sz w:val="30"/>
          <w:szCs w:val="30"/>
          <w:rtl/>
          <w:lang w:bidi="ar-SY"/>
        </w:rPr>
      </w:pPr>
    </w:p>
    <w:p w:rsidR="00015F82" w:rsidRDefault="00015F82" w:rsidP="00015F82">
      <w:pPr>
        <w:rPr>
          <w:sz w:val="30"/>
          <w:szCs w:val="30"/>
          <w:rtl/>
          <w:lang w:bidi="ar-SY"/>
        </w:rPr>
      </w:pPr>
    </w:p>
    <w:p w:rsidR="00015F82" w:rsidRDefault="00015F82" w:rsidP="00015F82">
      <w:pPr>
        <w:rPr>
          <w:sz w:val="30"/>
          <w:szCs w:val="30"/>
          <w:rtl/>
          <w:lang w:bidi="ar-SY"/>
        </w:rPr>
      </w:pPr>
    </w:p>
    <w:p w:rsidR="00015F82" w:rsidRDefault="00015F82" w:rsidP="00015F82">
      <w:pPr>
        <w:rPr>
          <w:sz w:val="30"/>
          <w:szCs w:val="30"/>
          <w:rtl/>
          <w:lang w:bidi="ar-SY"/>
        </w:rPr>
      </w:pPr>
    </w:p>
    <w:p w:rsidR="00015F82" w:rsidRDefault="00015F82" w:rsidP="00015F82">
      <w:pPr>
        <w:rPr>
          <w:sz w:val="30"/>
          <w:szCs w:val="30"/>
          <w:rtl/>
          <w:lang w:bidi="ar-SY"/>
        </w:rPr>
      </w:pPr>
    </w:p>
    <w:p w:rsidR="00015F82" w:rsidRDefault="00015F82" w:rsidP="00015F82">
      <w:pPr>
        <w:rPr>
          <w:sz w:val="30"/>
          <w:szCs w:val="30"/>
          <w:rtl/>
          <w:lang w:bidi="ar-SY"/>
        </w:rPr>
      </w:pPr>
    </w:p>
    <w:p w:rsidR="00015F82" w:rsidRDefault="00015F82" w:rsidP="00015F82">
      <w:pPr>
        <w:rPr>
          <w:sz w:val="30"/>
          <w:szCs w:val="30"/>
          <w:rtl/>
          <w:lang w:bidi="ar-SY"/>
        </w:rPr>
      </w:pPr>
    </w:p>
    <w:p w:rsidR="00015F82" w:rsidRDefault="00015F82" w:rsidP="00015F82">
      <w:pPr>
        <w:rPr>
          <w:sz w:val="30"/>
          <w:szCs w:val="30"/>
          <w:rtl/>
          <w:lang w:bidi="ar-SY"/>
        </w:rPr>
      </w:pPr>
    </w:p>
    <w:p w:rsidR="003B5DF4" w:rsidRDefault="003B5DF4" w:rsidP="008F4EFB">
      <w:pPr>
        <w:rPr>
          <w:sz w:val="40"/>
          <w:szCs w:val="40"/>
          <w:rtl/>
          <w:lang w:bidi="ar-SY"/>
        </w:rPr>
      </w:pPr>
    </w:p>
    <w:p w:rsidR="008F4EFB" w:rsidRDefault="008F4EFB" w:rsidP="008F4EFB">
      <w:pPr>
        <w:rPr>
          <w:sz w:val="40"/>
          <w:szCs w:val="40"/>
          <w:rtl/>
          <w:lang w:bidi="ar-SY"/>
        </w:rPr>
      </w:pPr>
      <w:r>
        <w:rPr>
          <w:rFonts w:hint="cs"/>
          <w:sz w:val="40"/>
          <w:szCs w:val="40"/>
          <w:rtl/>
          <w:lang w:bidi="ar-SY"/>
        </w:rPr>
        <w:lastRenderedPageBreak/>
        <w:t>المصادر والمراجع:</w:t>
      </w:r>
    </w:p>
    <w:p w:rsidR="008F4EFB" w:rsidRDefault="008F4EFB" w:rsidP="008F4EFB">
      <w:pPr>
        <w:rPr>
          <w:sz w:val="40"/>
          <w:szCs w:val="40"/>
          <w:rtl/>
          <w:lang w:bidi="ar-SY"/>
        </w:rPr>
      </w:pPr>
      <w:r>
        <w:rPr>
          <w:rFonts w:hint="cs"/>
          <w:sz w:val="40"/>
          <w:szCs w:val="40"/>
          <w:rtl/>
          <w:lang w:bidi="ar-SY"/>
        </w:rPr>
        <w:t>كتاب علم الأحيا</w:t>
      </w:r>
      <w:r w:rsidR="00355E92">
        <w:rPr>
          <w:rFonts w:hint="cs"/>
          <w:sz w:val="40"/>
          <w:szCs w:val="40"/>
          <w:rtl/>
          <w:lang w:bidi="ar-SY"/>
        </w:rPr>
        <w:t>ء والأرض للصف السابع 2014_2015م</w:t>
      </w:r>
    </w:p>
    <w:p w:rsidR="00355E92" w:rsidRDefault="00CE412B" w:rsidP="008F4EFB">
      <w:pPr>
        <w:rPr>
          <w:sz w:val="40"/>
          <w:szCs w:val="40"/>
          <w:rtl/>
          <w:lang w:bidi="ar-SY"/>
        </w:rPr>
      </w:pPr>
      <w:r>
        <w:rPr>
          <w:rFonts w:hint="cs"/>
          <w:sz w:val="40"/>
          <w:szCs w:val="40"/>
          <w:rtl/>
          <w:lang w:bidi="ar-SY"/>
        </w:rPr>
        <w:t>كتاب مملكة</w:t>
      </w:r>
      <w:r w:rsidR="00355E92">
        <w:rPr>
          <w:rFonts w:hint="cs"/>
          <w:sz w:val="40"/>
          <w:szCs w:val="40"/>
          <w:rtl/>
          <w:lang w:bidi="ar-SY"/>
        </w:rPr>
        <w:t xml:space="preserve"> </w:t>
      </w:r>
      <w:r>
        <w:rPr>
          <w:rFonts w:hint="cs"/>
          <w:sz w:val="40"/>
          <w:szCs w:val="40"/>
          <w:rtl/>
          <w:lang w:bidi="ar-SY"/>
        </w:rPr>
        <w:t xml:space="preserve">النبات </w:t>
      </w:r>
      <w:r w:rsidR="00355E92">
        <w:rPr>
          <w:rFonts w:hint="cs"/>
          <w:sz w:val="40"/>
          <w:szCs w:val="40"/>
          <w:rtl/>
          <w:lang w:bidi="ar-SY"/>
        </w:rPr>
        <w:t xml:space="preserve">الطحالب </w:t>
      </w:r>
      <w:r w:rsidR="00746F60">
        <w:rPr>
          <w:rFonts w:hint="cs"/>
          <w:sz w:val="40"/>
          <w:szCs w:val="40"/>
          <w:rtl/>
          <w:lang w:bidi="ar-SY"/>
        </w:rPr>
        <w:t xml:space="preserve">بإعداد </w:t>
      </w:r>
      <w:r>
        <w:rPr>
          <w:rFonts w:hint="cs"/>
          <w:sz w:val="40"/>
          <w:szCs w:val="40"/>
          <w:rtl/>
          <w:lang w:bidi="ar-SY"/>
        </w:rPr>
        <w:t xml:space="preserve">زكريا </w:t>
      </w:r>
      <w:proofErr w:type="spellStart"/>
      <w:r>
        <w:rPr>
          <w:rFonts w:hint="cs"/>
          <w:sz w:val="40"/>
          <w:szCs w:val="40"/>
          <w:rtl/>
          <w:lang w:bidi="ar-SY"/>
        </w:rPr>
        <w:t>كايا</w:t>
      </w:r>
      <w:proofErr w:type="spellEnd"/>
    </w:p>
    <w:p w:rsidR="00CE412B" w:rsidRDefault="00CE412B" w:rsidP="008F4EFB">
      <w:pPr>
        <w:rPr>
          <w:sz w:val="40"/>
          <w:szCs w:val="40"/>
          <w:rtl/>
          <w:lang w:bidi="ar-SY"/>
        </w:rPr>
      </w:pPr>
      <w:r>
        <w:rPr>
          <w:rFonts w:hint="cs"/>
          <w:sz w:val="40"/>
          <w:szCs w:val="40"/>
          <w:rtl/>
          <w:lang w:bidi="ar-SY"/>
        </w:rPr>
        <w:t xml:space="preserve">مقالة على الانترنت التي تتحدث </w:t>
      </w:r>
      <w:r w:rsidR="00CC007F">
        <w:rPr>
          <w:rFonts w:hint="cs"/>
          <w:sz w:val="40"/>
          <w:szCs w:val="40"/>
          <w:rtl/>
          <w:lang w:bidi="ar-SY"/>
        </w:rPr>
        <w:t>عن الذي استخدم الطحالب كوقود حيوي</w:t>
      </w:r>
    </w:p>
    <w:p w:rsidR="00CC007F" w:rsidRDefault="00CC007F" w:rsidP="008F4EFB">
      <w:pPr>
        <w:rPr>
          <w:sz w:val="40"/>
          <w:szCs w:val="40"/>
          <w:rtl/>
          <w:lang w:bidi="ar-SY"/>
        </w:rPr>
      </w:pPr>
    </w:p>
    <w:p w:rsidR="00CC007F" w:rsidRDefault="00CC007F" w:rsidP="008F4EFB">
      <w:pPr>
        <w:rPr>
          <w:sz w:val="40"/>
          <w:szCs w:val="40"/>
          <w:rtl/>
          <w:lang w:bidi="ar-SY"/>
        </w:rPr>
      </w:pPr>
    </w:p>
    <w:p w:rsidR="00CC007F" w:rsidRDefault="00CC007F" w:rsidP="008F4EFB">
      <w:pPr>
        <w:rPr>
          <w:sz w:val="40"/>
          <w:szCs w:val="40"/>
          <w:rtl/>
          <w:lang w:bidi="ar-SY"/>
        </w:rPr>
      </w:pPr>
    </w:p>
    <w:p w:rsidR="00CC007F" w:rsidRDefault="00CC007F" w:rsidP="008F4EFB">
      <w:pPr>
        <w:rPr>
          <w:sz w:val="40"/>
          <w:szCs w:val="40"/>
          <w:rtl/>
          <w:lang w:bidi="ar-SY"/>
        </w:rPr>
      </w:pPr>
    </w:p>
    <w:p w:rsidR="00CC007F" w:rsidRDefault="00CC007F" w:rsidP="008F4EFB">
      <w:pPr>
        <w:rPr>
          <w:sz w:val="40"/>
          <w:szCs w:val="40"/>
          <w:rtl/>
          <w:lang w:bidi="ar-SY"/>
        </w:rPr>
      </w:pPr>
    </w:p>
    <w:p w:rsidR="00CC007F" w:rsidRDefault="00CC007F" w:rsidP="008F4EFB">
      <w:pPr>
        <w:rPr>
          <w:sz w:val="40"/>
          <w:szCs w:val="40"/>
          <w:rtl/>
          <w:lang w:bidi="ar-SY"/>
        </w:rPr>
      </w:pPr>
    </w:p>
    <w:p w:rsidR="00CC007F" w:rsidRDefault="00CC007F" w:rsidP="008F4EFB">
      <w:pPr>
        <w:rPr>
          <w:sz w:val="40"/>
          <w:szCs w:val="40"/>
          <w:rtl/>
          <w:lang w:bidi="ar-SY"/>
        </w:rPr>
      </w:pPr>
    </w:p>
    <w:p w:rsidR="00CC007F" w:rsidRDefault="00CC007F" w:rsidP="008F4EFB">
      <w:pPr>
        <w:rPr>
          <w:sz w:val="40"/>
          <w:szCs w:val="40"/>
          <w:rtl/>
          <w:lang w:bidi="ar-SY"/>
        </w:rPr>
      </w:pPr>
    </w:p>
    <w:p w:rsidR="00CC007F" w:rsidRDefault="00CC007F" w:rsidP="008F4EFB">
      <w:pPr>
        <w:rPr>
          <w:sz w:val="40"/>
          <w:szCs w:val="40"/>
          <w:rtl/>
          <w:lang w:bidi="ar-SY"/>
        </w:rPr>
      </w:pPr>
    </w:p>
    <w:p w:rsidR="00CC007F" w:rsidRDefault="00CC007F" w:rsidP="008F4EFB">
      <w:pPr>
        <w:rPr>
          <w:sz w:val="40"/>
          <w:szCs w:val="40"/>
          <w:rtl/>
          <w:lang w:bidi="ar-SY"/>
        </w:rPr>
      </w:pPr>
    </w:p>
    <w:p w:rsidR="00CC007F" w:rsidRDefault="00CC007F" w:rsidP="008F4EFB">
      <w:pPr>
        <w:rPr>
          <w:sz w:val="40"/>
          <w:szCs w:val="40"/>
          <w:rtl/>
          <w:lang w:bidi="ar-SY"/>
        </w:rPr>
      </w:pPr>
    </w:p>
    <w:p w:rsidR="00CC007F" w:rsidRDefault="00CC007F" w:rsidP="008F4EFB">
      <w:pPr>
        <w:rPr>
          <w:sz w:val="40"/>
          <w:szCs w:val="40"/>
          <w:rtl/>
          <w:lang w:bidi="ar-SY"/>
        </w:rPr>
      </w:pPr>
    </w:p>
    <w:p w:rsidR="00CC007F" w:rsidRDefault="00CC007F" w:rsidP="008F4EFB">
      <w:pPr>
        <w:rPr>
          <w:sz w:val="40"/>
          <w:szCs w:val="40"/>
          <w:rtl/>
          <w:lang w:bidi="ar-SY"/>
        </w:rPr>
      </w:pPr>
    </w:p>
    <w:p w:rsidR="00CC007F" w:rsidRDefault="00CC007F" w:rsidP="008F4EFB">
      <w:pPr>
        <w:rPr>
          <w:sz w:val="40"/>
          <w:szCs w:val="40"/>
          <w:rtl/>
          <w:lang w:bidi="ar-SY"/>
        </w:rPr>
      </w:pPr>
    </w:p>
    <w:p w:rsidR="00CC007F" w:rsidRDefault="00CC007F" w:rsidP="008F4EFB">
      <w:pPr>
        <w:rPr>
          <w:sz w:val="40"/>
          <w:szCs w:val="40"/>
          <w:rtl/>
          <w:lang w:bidi="ar-SY"/>
        </w:rPr>
      </w:pPr>
      <w:r>
        <w:rPr>
          <w:rFonts w:hint="cs"/>
          <w:sz w:val="40"/>
          <w:szCs w:val="40"/>
          <w:rtl/>
          <w:lang w:bidi="ar-SY"/>
        </w:rPr>
        <w:lastRenderedPageBreak/>
        <w:t>الفهرس:</w:t>
      </w:r>
    </w:p>
    <w:p w:rsidR="00CC007F" w:rsidRDefault="00CC007F" w:rsidP="008F4EFB">
      <w:pPr>
        <w:rPr>
          <w:sz w:val="40"/>
          <w:szCs w:val="40"/>
          <w:rtl/>
          <w:lang w:bidi="ar-SY"/>
        </w:rPr>
      </w:pPr>
      <w:r>
        <w:rPr>
          <w:rFonts w:hint="cs"/>
          <w:sz w:val="40"/>
          <w:szCs w:val="40"/>
          <w:rtl/>
          <w:lang w:bidi="ar-SY"/>
        </w:rPr>
        <w:t>الغلاف................................................................1</w:t>
      </w:r>
    </w:p>
    <w:p w:rsidR="00CC007F" w:rsidRDefault="00CC007F" w:rsidP="008F4EFB">
      <w:pPr>
        <w:rPr>
          <w:sz w:val="40"/>
          <w:szCs w:val="40"/>
          <w:rtl/>
          <w:lang w:bidi="ar-SY"/>
        </w:rPr>
      </w:pPr>
      <w:r>
        <w:rPr>
          <w:rFonts w:hint="cs"/>
          <w:sz w:val="40"/>
          <w:szCs w:val="40"/>
          <w:rtl/>
          <w:lang w:bidi="ar-SY"/>
        </w:rPr>
        <w:t>المقدمة................................................................2</w:t>
      </w:r>
    </w:p>
    <w:p w:rsidR="00CC007F" w:rsidRDefault="00CC007F" w:rsidP="008F4EFB">
      <w:pPr>
        <w:rPr>
          <w:sz w:val="40"/>
          <w:szCs w:val="40"/>
          <w:rtl/>
          <w:lang w:bidi="ar-SY"/>
        </w:rPr>
      </w:pPr>
      <w:r>
        <w:rPr>
          <w:rFonts w:hint="cs"/>
          <w:sz w:val="40"/>
          <w:szCs w:val="40"/>
          <w:rtl/>
          <w:lang w:bidi="ar-SY"/>
        </w:rPr>
        <w:t>الفصل الأول.........................................................3</w:t>
      </w:r>
    </w:p>
    <w:p w:rsidR="00CC007F" w:rsidRDefault="00CC007F" w:rsidP="008F4EFB">
      <w:pPr>
        <w:rPr>
          <w:sz w:val="40"/>
          <w:szCs w:val="40"/>
          <w:rtl/>
          <w:lang w:bidi="ar-SY"/>
        </w:rPr>
      </w:pPr>
      <w:r>
        <w:rPr>
          <w:rFonts w:hint="cs"/>
          <w:sz w:val="40"/>
          <w:szCs w:val="40"/>
          <w:rtl/>
          <w:lang w:bidi="ar-SY"/>
        </w:rPr>
        <w:t>الفصل ال</w:t>
      </w:r>
      <w:r w:rsidR="004003B9">
        <w:rPr>
          <w:rFonts w:hint="cs"/>
          <w:sz w:val="40"/>
          <w:szCs w:val="40"/>
          <w:rtl/>
          <w:lang w:bidi="ar-SY"/>
        </w:rPr>
        <w:t>ثاني.........................................................4</w:t>
      </w:r>
    </w:p>
    <w:p w:rsidR="004003B9" w:rsidRDefault="004003B9" w:rsidP="008F4EFB">
      <w:pPr>
        <w:rPr>
          <w:sz w:val="40"/>
          <w:szCs w:val="40"/>
          <w:rtl/>
          <w:lang w:bidi="ar-SY"/>
        </w:rPr>
      </w:pPr>
      <w:r>
        <w:rPr>
          <w:rFonts w:hint="cs"/>
          <w:sz w:val="40"/>
          <w:szCs w:val="40"/>
          <w:rtl/>
          <w:lang w:bidi="ar-SY"/>
        </w:rPr>
        <w:t>الفصل الثالث..........................</w:t>
      </w:r>
      <w:r w:rsidR="00E27BB6">
        <w:rPr>
          <w:rFonts w:hint="cs"/>
          <w:sz w:val="40"/>
          <w:szCs w:val="40"/>
          <w:rtl/>
          <w:lang w:bidi="ar-SY"/>
        </w:rPr>
        <w:t>...............................6</w:t>
      </w:r>
    </w:p>
    <w:p w:rsidR="004003B9" w:rsidRDefault="004003B9" w:rsidP="008F4EFB">
      <w:pPr>
        <w:rPr>
          <w:sz w:val="40"/>
          <w:szCs w:val="40"/>
          <w:rtl/>
          <w:lang w:bidi="ar-SY"/>
        </w:rPr>
      </w:pPr>
      <w:r>
        <w:rPr>
          <w:rFonts w:hint="cs"/>
          <w:sz w:val="40"/>
          <w:szCs w:val="40"/>
          <w:rtl/>
          <w:lang w:bidi="ar-SY"/>
        </w:rPr>
        <w:t>الفصل الرابع..........................</w:t>
      </w:r>
      <w:r w:rsidR="00937636">
        <w:rPr>
          <w:rFonts w:hint="cs"/>
          <w:sz w:val="40"/>
          <w:szCs w:val="40"/>
          <w:rtl/>
          <w:lang w:bidi="ar-SY"/>
        </w:rPr>
        <w:t>...............................9</w:t>
      </w:r>
    </w:p>
    <w:p w:rsidR="00576039" w:rsidRDefault="00576039" w:rsidP="008F4EFB">
      <w:pPr>
        <w:rPr>
          <w:sz w:val="40"/>
          <w:szCs w:val="40"/>
          <w:rtl/>
          <w:lang w:bidi="ar-SY"/>
        </w:rPr>
      </w:pPr>
      <w:r>
        <w:rPr>
          <w:rFonts w:hint="cs"/>
          <w:sz w:val="40"/>
          <w:szCs w:val="40"/>
          <w:rtl/>
          <w:lang w:bidi="ar-SY"/>
        </w:rPr>
        <w:t>الفصل الخامس.............................................</w:t>
      </w:r>
      <w:r w:rsidR="009F1E97">
        <w:rPr>
          <w:rFonts w:hint="cs"/>
          <w:sz w:val="40"/>
          <w:szCs w:val="40"/>
          <w:rtl/>
          <w:lang w:bidi="ar-SY"/>
        </w:rPr>
        <w:t>........10</w:t>
      </w:r>
    </w:p>
    <w:p w:rsidR="00363E8F" w:rsidRDefault="00576039" w:rsidP="00363E8F">
      <w:pPr>
        <w:rPr>
          <w:sz w:val="40"/>
          <w:szCs w:val="40"/>
          <w:rtl/>
          <w:lang w:bidi="ar-SY"/>
        </w:rPr>
      </w:pPr>
      <w:r>
        <w:rPr>
          <w:rFonts w:hint="cs"/>
          <w:sz w:val="40"/>
          <w:szCs w:val="40"/>
          <w:rtl/>
          <w:lang w:bidi="ar-SY"/>
        </w:rPr>
        <w:t>الفصل السادس........................</w:t>
      </w:r>
      <w:r w:rsidR="00E27BB6">
        <w:rPr>
          <w:rFonts w:hint="cs"/>
          <w:sz w:val="40"/>
          <w:szCs w:val="40"/>
          <w:rtl/>
          <w:lang w:bidi="ar-SY"/>
        </w:rPr>
        <w:t>..............................11</w:t>
      </w:r>
    </w:p>
    <w:p w:rsidR="00363E8F" w:rsidRDefault="00363E8F" w:rsidP="00363E8F">
      <w:pPr>
        <w:rPr>
          <w:sz w:val="40"/>
          <w:szCs w:val="40"/>
          <w:rtl/>
          <w:lang w:bidi="ar-SY"/>
        </w:rPr>
      </w:pPr>
      <w:r>
        <w:rPr>
          <w:rFonts w:hint="cs"/>
          <w:sz w:val="40"/>
          <w:szCs w:val="40"/>
          <w:rtl/>
          <w:lang w:bidi="ar-SY"/>
        </w:rPr>
        <w:t>الصور...................................................</w:t>
      </w:r>
      <w:r w:rsidR="00E27BB6">
        <w:rPr>
          <w:rFonts w:hint="cs"/>
          <w:sz w:val="40"/>
          <w:szCs w:val="40"/>
          <w:rtl/>
          <w:lang w:bidi="ar-SY"/>
        </w:rPr>
        <w:t>...........12</w:t>
      </w:r>
    </w:p>
    <w:p w:rsidR="00576039" w:rsidRDefault="00576039" w:rsidP="00363E8F">
      <w:pPr>
        <w:rPr>
          <w:sz w:val="40"/>
          <w:szCs w:val="40"/>
          <w:rtl/>
          <w:lang w:bidi="ar-SY"/>
        </w:rPr>
      </w:pPr>
      <w:r>
        <w:rPr>
          <w:rFonts w:hint="cs"/>
          <w:sz w:val="40"/>
          <w:szCs w:val="40"/>
          <w:rtl/>
          <w:lang w:bidi="ar-SY"/>
        </w:rPr>
        <w:t>الخاتمة...............................</w:t>
      </w:r>
      <w:r w:rsidR="007661DD">
        <w:rPr>
          <w:rFonts w:hint="cs"/>
          <w:sz w:val="40"/>
          <w:szCs w:val="40"/>
          <w:rtl/>
          <w:lang w:bidi="ar-SY"/>
        </w:rPr>
        <w:t>...............................14</w:t>
      </w:r>
    </w:p>
    <w:p w:rsidR="00576039" w:rsidRPr="008F4EFB" w:rsidRDefault="00363E8F" w:rsidP="007661DD">
      <w:pPr>
        <w:rPr>
          <w:sz w:val="40"/>
          <w:szCs w:val="40"/>
          <w:lang w:bidi="ar-SY"/>
        </w:rPr>
      </w:pPr>
      <w:r>
        <w:rPr>
          <w:rFonts w:hint="cs"/>
          <w:sz w:val="40"/>
          <w:szCs w:val="40"/>
          <w:rtl/>
          <w:lang w:bidi="ar-SY"/>
        </w:rPr>
        <w:t>المصا</w:t>
      </w:r>
      <w:r w:rsidR="00EF411E">
        <w:rPr>
          <w:rFonts w:hint="cs"/>
          <w:sz w:val="40"/>
          <w:szCs w:val="40"/>
          <w:rtl/>
          <w:lang w:bidi="ar-SY"/>
        </w:rPr>
        <w:t>در والمراجع..................</w:t>
      </w:r>
      <w:r w:rsidR="00E27BB6">
        <w:rPr>
          <w:rFonts w:hint="cs"/>
          <w:sz w:val="40"/>
          <w:szCs w:val="40"/>
          <w:rtl/>
          <w:lang w:bidi="ar-SY"/>
        </w:rPr>
        <w:t>..............................</w:t>
      </w:r>
      <w:r w:rsidR="007661DD">
        <w:rPr>
          <w:rFonts w:hint="cs"/>
          <w:sz w:val="40"/>
          <w:szCs w:val="40"/>
          <w:rtl/>
          <w:lang w:bidi="ar-SY"/>
        </w:rPr>
        <w:t>15</w:t>
      </w:r>
    </w:p>
    <w:sectPr w:rsidR="00576039" w:rsidRPr="008F4EFB" w:rsidSect="001B45AF">
      <w:pgSz w:w="11906" w:h="16838"/>
      <w:pgMar w:top="1418" w:right="1814" w:bottom="1418" w:left="181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E15" w:rsidRDefault="00006E15" w:rsidP="00321CE8">
      <w:pPr>
        <w:spacing w:after="0" w:line="240" w:lineRule="auto"/>
      </w:pPr>
      <w:r>
        <w:separator/>
      </w:r>
    </w:p>
  </w:endnote>
  <w:endnote w:type="continuationSeparator" w:id="0">
    <w:p w:rsidR="00006E15" w:rsidRDefault="00006E15" w:rsidP="0032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E15" w:rsidRDefault="00006E15" w:rsidP="00321CE8">
      <w:pPr>
        <w:spacing w:after="0" w:line="240" w:lineRule="auto"/>
      </w:pPr>
      <w:r>
        <w:separator/>
      </w:r>
    </w:p>
  </w:footnote>
  <w:footnote w:type="continuationSeparator" w:id="0">
    <w:p w:rsidR="00006E15" w:rsidRDefault="00006E15" w:rsidP="00321C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F3283"/>
    <w:rsid w:val="00006E15"/>
    <w:rsid w:val="0001338A"/>
    <w:rsid w:val="00015F82"/>
    <w:rsid w:val="00034010"/>
    <w:rsid w:val="0003584F"/>
    <w:rsid w:val="00046A72"/>
    <w:rsid w:val="00092797"/>
    <w:rsid w:val="000B54B9"/>
    <w:rsid w:val="000B5EEB"/>
    <w:rsid w:val="000E591F"/>
    <w:rsid w:val="00100DF7"/>
    <w:rsid w:val="00144DAE"/>
    <w:rsid w:val="001544D8"/>
    <w:rsid w:val="00162820"/>
    <w:rsid w:val="00175FD5"/>
    <w:rsid w:val="00195830"/>
    <w:rsid w:val="001B280E"/>
    <w:rsid w:val="001B459E"/>
    <w:rsid w:val="001B45AF"/>
    <w:rsid w:val="001B6C4E"/>
    <w:rsid w:val="001D7357"/>
    <w:rsid w:val="00246386"/>
    <w:rsid w:val="00271D2F"/>
    <w:rsid w:val="002A352D"/>
    <w:rsid w:val="002A4745"/>
    <w:rsid w:val="002D504A"/>
    <w:rsid w:val="002E104B"/>
    <w:rsid w:val="002F6F8A"/>
    <w:rsid w:val="00302C3D"/>
    <w:rsid w:val="00321CE8"/>
    <w:rsid w:val="00351E75"/>
    <w:rsid w:val="00355E92"/>
    <w:rsid w:val="00363E8F"/>
    <w:rsid w:val="00373DC6"/>
    <w:rsid w:val="00383335"/>
    <w:rsid w:val="00384AB6"/>
    <w:rsid w:val="003B5DF4"/>
    <w:rsid w:val="003C333A"/>
    <w:rsid w:val="003D42AA"/>
    <w:rsid w:val="003D4EAA"/>
    <w:rsid w:val="004003B9"/>
    <w:rsid w:val="004C44E0"/>
    <w:rsid w:val="00511809"/>
    <w:rsid w:val="00522852"/>
    <w:rsid w:val="00576039"/>
    <w:rsid w:val="00597AA2"/>
    <w:rsid w:val="005B63D5"/>
    <w:rsid w:val="005D72CA"/>
    <w:rsid w:val="006637C7"/>
    <w:rsid w:val="00677FAE"/>
    <w:rsid w:val="00687FA7"/>
    <w:rsid w:val="006924CC"/>
    <w:rsid w:val="00693247"/>
    <w:rsid w:val="006F25DF"/>
    <w:rsid w:val="00705949"/>
    <w:rsid w:val="00713661"/>
    <w:rsid w:val="00746F60"/>
    <w:rsid w:val="00753C2A"/>
    <w:rsid w:val="007661DD"/>
    <w:rsid w:val="007674A5"/>
    <w:rsid w:val="0076790F"/>
    <w:rsid w:val="007A7FDC"/>
    <w:rsid w:val="007B2021"/>
    <w:rsid w:val="007D4545"/>
    <w:rsid w:val="007F74EA"/>
    <w:rsid w:val="00825DFB"/>
    <w:rsid w:val="0083232B"/>
    <w:rsid w:val="008326B6"/>
    <w:rsid w:val="00837E28"/>
    <w:rsid w:val="008579DD"/>
    <w:rsid w:val="00862D36"/>
    <w:rsid w:val="008954F5"/>
    <w:rsid w:val="008B23FA"/>
    <w:rsid w:val="008E11E1"/>
    <w:rsid w:val="008F4EFB"/>
    <w:rsid w:val="00937636"/>
    <w:rsid w:val="00951329"/>
    <w:rsid w:val="00957D85"/>
    <w:rsid w:val="009964B2"/>
    <w:rsid w:val="009A0F28"/>
    <w:rsid w:val="009C2E2A"/>
    <w:rsid w:val="009E304D"/>
    <w:rsid w:val="009F1E97"/>
    <w:rsid w:val="00A32248"/>
    <w:rsid w:val="00A7013A"/>
    <w:rsid w:val="00A8278C"/>
    <w:rsid w:val="00A94307"/>
    <w:rsid w:val="00AF677C"/>
    <w:rsid w:val="00B356DB"/>
    <w:rsid w:val="00B35D85"/>
    <w:rsid w:val="00B652D2"/>
    <w:rsid w:val="00B663A8"/>
    <w:rsid w:val="00B76EA3"/>
    <w:rsid w:val="00B834FD"/>
    <w:rsid w:val="00B841F5"/>
    <w:rsid w:val="00B9178A"/>
    <w:rsid w:val="00BD19CD"/>
    <w:rsid w:val="00C21E71"/>
    <w:rsid w:val="00C54CEE"/>
    <w:rsid w:val="00C56B59"/>
    <w:rsid w:val="00C93B55"/>
    <w:rsid w:val="00C956E2"/>
    <w:rsid w:val="00CC007F"/>
    <w:rsid w:val="00CD38D1"/>
    <w:rsid w:val="00CE412B"/>
    <w:rsid w:val="00D93559"/>
    <w:rsid w:val="00DB20E6"/>
    <w:rsid w:val="00DC6CF7"/>
    <w:rsid w:val="00DF3283"/>
    <w:rsid w:val="00E073F0"/>
    <w:rsid w:val="00E1734F"/>
    <w:rsid w:val="00E246D6"/>
    <w:rsid w:val="00E27BB6"/>
    <w:rsid w:val="00E72A29"/>
    <w:rsid w:val="00E86D90"/>
    <w:rsid w:val="00EA3188"/>
    <w:rsid w:val="00EB37B2"/>
    <w:rsid w:val="00EC303C"/>
    <w:rsid w:val="00EF411E"/>
    <w:rsid w:val="00F05AF9"/>
    <w:rsid w:val="00F073FD"/>
    <w:rsid w:val="00F73175"/>
    <w:rsid w:val="00FA2F64"/>
    <w:rsid w:val="00FC16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17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DF3283"/>
    <w:pPr>
      <w:bidi/>
      <w:spacing w:after="0" w:line="240" w:lineRule="auto"/>
    </w:pPr>
    <w:rPr>
      <w:rFonts w:eastAsiaTheme="minorEastAsia"/>
    </w:rPr>
  </w:style>
  <w:style w:type="character" w:customStyle="1" w:styleId="Char">
    <w:name w:val="بلا تباعد Char"/>
    <w:basedOn w:val="a0"/>
    <w:link w:val="a3"/>
    <w:uiPriority w:val="1"/>
    <w:rsid w:val="00DF3283"/>
    <w:rPr>
      <w:rFonts w:eastAsiaTheme="minorEastAsia"/>
    </w:rPr>
  </w:style>
  <w:style w:type="paragraph" w:styleId="a4">
    <w:name w:val="Balloon Text"/>
    <w:basedOn w:val="a"/>
    <w:link w:val="Char0"/>
    <w:uiPriority w:val="99"/>
    <w:semiHidden/>
    <w:unhideWhenUsed/>
    <w:rsid w:val="00DF3283"/>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DF3283"/>
    <w:rPr>
      <w:rFonts w:ascii="Tahoma" w:hAnsi="Tahoma" w:cs="Tahoma"/>
      <w:sz w:val="16"/>
      <w:szCs w:val="16"/>
    </w:rPr>
  </w:style>
  <w:style w:type="paragraph" w:styleId="a5">
    <w:name w:val="header"/>
    <w:basedOn w:val="a"/>
    <w:link w:val="Char1"/>
    <w:uiPriority w:val="99"/>
    <w:semiHidden/>
    <w:unhideWhenUsed/>
    <w:rsid w:val="00321CE8"/>
    <w:pPr>
      <w:tabs>
        <w:tab w:val="center" w:pos="4153"/>
        <w:tab w:val="right" w:pos="8306"/>
      </w:tabs>
      <w:spacing w:after="0" w:line="240" w:lineRule="auto"/>
    </w:pPr>
  </w:style>
  <w:style w:type="character" w:customStyle="1" w:styleId="Char1">
    <w:name w:val="رأس الصفحة Char"/>
    <w:basedOn w:val="a0"/>
    <w:link w:val="a5"/>
    <w:uiPriority w:val="99"/>
    <w:semiHidden/>
    <w:rsid w:val="00321CE8"/>
  </w:style>
  <w:style w:type="paragraph" w:styleId="a6">
    <w:name w:val="footer"/>
    <w:basedOn w:val="a"/>
    <w:link w:val="Char2"/>
    <w:uiPriority w:val="99"/>
    <w:semiHidden/>
    <w:unhideWhenUsed/>
    <w:rsid w:val="00321CE8"/>
    <w:pPr>
      <w:tabs>
        <w:tab w:val="center" w:pos="4153"/>
        <w:tab w:val="right" w:pos="8306"/>
      </w:tabs>
      <w:spacing w:after="0" w:line="240" w:lineRule="auto"/>
    </w:pPr>
  </w:style>
  <w:style w:type="character" w:customStyle="1" w:styleId="Char2">
    <w:name w:val="تذييل الصفحة Char"/>
    <w:basedOn w:val="a0"/>
    <w:link w:val="a6"/>
    <w:uiPriority w:val="99"/>
    <w:semiHidden/>
    <w:rsid w:val="00321CE8"/>
  </w:style>
  <w:style w:type="paragraph" w:styleId="a7">
    <w:name w:val="List Paragraph"/>
    <w:basedOn w:val="a"/>
    <w:uiPriority w:val="34"/>
    <w:qFormat/>
    <w:rsid w:val="000927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79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16</Pages>
  <Words>2275</Words>
  <Characters>12973</Characters>
  <Application>Microsoft Office Word</Application>
  <DocSecurity>0</DocSecurity>
  <Lines>108</Lines>
  <Paragraphs>30</Paragraphs>
  <ScaleCrop>false</ScaleCrop>
  <HeadingPairs>
    <vt:vector size="2" baseType="variant">
      <vt:variant>
        <vt:lpstr>العنوان</vt:lpstr>
      </vt:variant>
      <vt:variant>
        <vt:i4>1</vt:i4>
      </vt:variant>
    </vt:vector>
  </HeadingPairs>
  <TitlesOfParts>
    <vt:vector size="1" baseType="lpstr">
      <vt:lpstr>الطحالب ثروة</vt:lpstr>
    </vt:vector>
  </TitlesOfParts>
  <Company/>
  <LinksUpToDate>false</LinksUpToDate>
  <CharactersWithSpaces>15218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الطحالب ثروة</dc:title>
  <dc:creator>ornina</dc:creator>
  <cp:lastModifiedBy>student</cp:lastModifiedBy>
  <cp:revision>48</cp:revision>
  <dcterms:created xsi:type="dcterms:W3CDTF">2016-01-23T15:31:00Z</dcterms:created>
  <dcterms:modified xsi:type="dcterms:W3CDTF">2016-01-25T16:49:00Z</dcterms:modified>
</cp:coreProperties>
</file>